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94" w:rsidRDefault="006F3694" w:rsidP="001C128A">
      <w:pPr>
        <w:shd w:val="clear" w:color="auto" w:fill="FFFFFF"/>
        <w:spacing w:line="413" w:lineRule="exact"/>
        <w:ind w:right="883"/>
        <w:jc w:val="center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                                                                                                             </w:t>
      </w:r>
      <w:r w:rsidR="00065453">
        <w:rPr>
          <w:b/>
          <w:bCs/>
          <w:color w:val="000000"/>
          <w:spacing w:val="-2"/>
        </w:rPr>
        <w:t xml:space="preserve">                     PR4_F536_w3</w:t>
      </w:r>
    </w:p>
    <w:p w:rsidR="00765254" w:rsidRDefault="00765254" w:rsidP="001C128A">
      <w:pPr>
        <w:shd w:val="clear" w:color="auto" w:fill="FFFFFF"/>
        <w:spacing w:line="413" w:lineRule="exact"/>
        <w:ind w:right="883"/>
        <w:jc w:val="center"/>
      </w:pPr>
      <w:r>
        <w:rPr>
          <w:b/>
          <w:bCs/>
          <w:color w:val="000000"/>
          <w:spacing w:val="-2"/>
        </w:rPr>
        <w:t>PROTOKÓŁ</w:t>
      </w:r>
      <w:r w:rsidR="00464756"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  <w:spacing w:val="-2"/>
        </w:rPr>
        <w:t xml:space="preserve"> LECZENIA</w:t>
      </w:r>
      <w:r w:rsidR="00B20C20">
        <w:rPr>
          <w:b/>
          <w:bCs/>
          <w:color w:val="000000"/>
          <w:spacing w:val="-2"/>
        </w:rPr>
        <w:t xml:space="preserve">  </w:t>
      </w:r>
      <w:r w:rsidR="00C552B1" w:rsidRPr="00924C32">
        <w:rPr>
          <w:b/>
          <w:bCs/>
          <w:i/>
          <w:color w:val="000000"/>
          <w:spacing w:val="-2"/>
          <w:sz w:val="40"/>
          <w:szCs w:val="40"/>
        </w:rPr>
        <w:t xml:space="preserve">MECHANICZNĄ </w:t>
      </w:r>
      <w:r w:rsidR="005E7EFF" w:rsidRPr="00924C32">
        <w:rPr>
          <w:b/>
          <w:bCs/>
          <w:i/>
          <w:color w:val="000000"/>
          <w:spacing w:val="-2"/>
          <w:sz w:val="40"/>
          <w:szCs w:val="40"/>
        </w:rPr>
        <w:t xml:space="preserve">  </w:t>
      </w:r>
      <w:r w:rsidR="00B20C20" w:rsidRPr="00924C32">
        <w:rPr>
          <w:b/>
          <w:bCs/>
          <w:i/>
          <w:color w:val="000000"/>
          <w:spacing w:val="-2"/>
          <w:sz w:val="40"/>
          <w:szCs w:val="40"/>
        </w:rPr>
        <w:t>T</w:t>
      </w:r>
      <w:r w:rsidR="00C552B1" w:rsidRPr="00924C32">
        <w:rPr>
          <w:b/>
          <w:bCs/>
          <w:i/>
          <w:color w:val="000000"/>
          <w:spacing w:val="-2"/>
          <w:sz w:val="40"/>
          <w:szCs w:val="40"/>
        </w:rPr>
        <w:t>ROMBEKTOMIĄ</w:t>
      </w:r>
      <w:r w:rsidR="00C552B1">
        <w:rPr>
          <w:b/>
          <w:bCs/>
          <w:color w:val="000000"/>
          <w:spacing w:val="-2"/>
        </w:rPr>
        <w:t xml:space="preserve"> </w:t>
      </w:r>
      <w:r w:rsidR="00B20C20">
        <w:rPr>
          <w:b/>
          <w:bCs/>
          <w:color w:val="000000"/>
          <w:spacing w:val="-2"/>
        </w:rPr>
        <w:br/>
      </w:r>
      <w:r w:rsidR="000C78B5">
        <w:rPr>
          <w:b/>
          <w:bCs/>
          <w:color w:val="000000"/>
        </w:rPr>
        <w:t xml:space="preserve">                        </w:t>
      </w:r>
      <w:r w:rsidR="0046475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W OSTRY</w:t>
      </w:r>
      <w:r w:rsidR="00B20C20">
        <w:rPr>
          <w:b/>
          <w:bCs/>
          <w:color w:val="000000"/>
        </w:rPr>
        <w:t>M</w:t>
      </w:r>
      <w:r w:rsidR="00464756">
        <w:rPr>
          <w:b/>
          <w:bCs/>
          <w:color w:val="000000"/>
        </w:rPr>
        <w:t xml:space="preserve"> </w:t>
      </w:r>
      <w:r w:rsidR="006B543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UDARZE </w:t>
      </w:r>
      <w:r w:rsidR="0046475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NIEDOKRWIENNYM</w:t>
      </w:r>
    </w:p>
    <w:p w:rsidR="00204027" w:rsidRDefault="00B46D8F" w:rsidP="00204027">
      <w:pPr>
        <w:pStyle w:val="Nagwek"/>
      </w:pPr>
      <w:r>
        <w:rPr>
          <w:b/>
        </w:rPr>
        <w:br/>
      </w:r>
      <w:r w:rsidR="00204027">
        <w:rPr>
          <w:b/>
        </w:rPr>
        <w:t>Imię i nazwisko: …………………………………</w:t>
      </w:r>
      <w:r w:rsidR="007F68F1">
        <w:rPr>
          <w:b/>
        </w:rPr>
        <w:t>..</w:t>
      </w:r>
      <w:r w:rsidR="00204027">
        <w:rPr>
          <w:b/>
        </w:rPr>
        <w:t>……........  PESEL: ……………………………..</w:t>
      </w:r>
    </w:p>
    <w:p w:rsidR="009F1D8B" w:rsidRDefault="00204027">
      <w:r>
        <w:br/>
      </w:r>
    </w:p>
    <w:p w:rsidR="00765254" w:rsidRDefault="000F7350" w:rsidP="000F7350">
      <w:pPr>
        <w:jc w:val="center"/>
      </w:pPr>
      <w:r>
        <w:rPr>
          <w:noProof/>
        </w:rPr>
        <w:drawing>
          <wp:inline distT="0" distB="0" distL="0" distR="0">
            <wp:extent cx="1645279" cy="116205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79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350" w:rsidRPr="001C6A97" w:rsidRDefault="000F7350"/>
    <w:p w:rsidR="00D42ECE" w:rsidRPr="009F1D8B" w:rsidRDefault="00765254" w:rsidP="00D42ECE">
      <w:pPr>
        <w:widowControl w:val="0"/>
        <w:numPr>
          <w:ilvl w:val="0"/>
          <w:numId w:val="1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line="413" w:lineRule="exact"/>
        <w:rPr>
          <w:color w:val="000000"/>
          <w:spacing w:val="-13"/>
        </w:rPr>
      </w:pPr>
      <w:r w:rsidRPr="00D42ECE">
        <w:rPr>
          <w:color w:val="000000"/>
        </w:rPr>
        <w:t>KRYTERIA WŁĄCZENIA</w:t>
      </w:r>
    </w:p>
    <w:p w:rsidR="00D42ECE" w:rsidRPr="009F1D8B" w:rsidRDefault="00D42ECE" w:rsidP="00D42ECE">
      <w:pPr>
        <w:widowControl w:val="0"/>
        <w:numPr>
          <w:ilvl w:val="0"/>
          <w:numId w:val="1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line="413" w:lineRule="exact"/>
        <w:rPr>
          <w:color w:val="000000"/>
          <w:spacing w:val="-13"/>
        </w:rPr>
      </w:pPr>
      <w:r w:rsidRPr="00D42ECE">
        <w:rPr>
          <w:color w:val="000000"/>
          <w:spacing w:val="-2"/>
        </w:rPr>
        <w:t>KRYTERIA WYKLUCZAJĄCE</w:t>
      </w:r>
    </w:p>
    <w:p w:rsidR="00AC5AF6" w:rsidRPr="00AC5AF6" w:rsidRDefault="00AC5AF6" w:rsidP="00D42ECE">
      <w:pPr>
        <w:widowControl w:val="0"/>
        <w:numPr>
          <w:ilvl w:val="0"/>
          <w:numId w:val="1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line="413" w:lineRule="exact"/>
        <w:rPr>
          <w:color w:val="000000"/>
          <w:spacing w:val="-8"/>
        </w:rPr>
      </w:pPr>
      <w:r>
        <w:rPr>
          <w:color w:val="000000"/>
          <w:spacing w:val="-8"/>
        </w:rPr>
        <w:t xml:space="preserve">INFORMACJA  DLA PACJENTA  I  ZGODA NA BADANIE   </w:t>
      </w:r>
    </w:p>
    <w:p w:rsidR="00765254" w:rsidRPr="009F1D8B" w:rsidRDefault="00765254" w:rsidP="00D42ECE">
      <w:pPr>
        <w:widowControl w:val="0"/>
        <w:numPr>
          <w:ilvl w:val="0"/>
          <w:numId w:val="1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line="413" w:lineRule="exact"/>
        <w:rPr>
          <w:color w:val="000000"/>
          <w:spacing w:val="-11"/>
        </w:rPr>
      </w:pPr>
      <w:r>
        <w:rPr>
          <w:color w:val="000000"/>
        </w:rPr>
        <w:t>ZASADY POSTĘPOWANIA</w:t>
      </w:r>
    </w:p>
    <w:p w:rsidR="00765254" w:rsidRDefault="00765254" w:rsidP="00765254">
      <w:pPr>
        <w:shd w:val="clear" w:color="auto" w:fill="FFFFFF"/>
        <w:spacing w:before="936"/>
        <w:ind w:left="2741"/>
      </w:pPr>
      <w:r w:rsidRPr="009F1D8B">
        <w:rPr>
          <w:b/>
          <w:bCs/>
          <w:color w:val="000000"/>
          <w:spacing w:val="-3"/>
          <w:u w:val="single"/>
        </w:rPr>
        <w:t xml:space="preserve">I. </w:t>
      </w:r>
      <w:r>
        <w:rPr>
          <w:b/>
          <w:bCs/>
          <w:color w:val="000000"/>
          <w:spacing w:val="-3"/>
          <w:u w:val="single"/>
        </w:rPr>
        <w:t>KRYTERIA WŁĄCZENIA</w:t>
      </w:r>
    </w:p>
    <w:p w:rsidR="00765254" w:rsidRDefault="00765254" w:rsidP="00765254">
      <w:pPr>
        <w:spacing w:after="40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80"/>
        <w:gridCol w:w="2160"/>
        <w:gridCol w:w="2017"/>
      </w:tblGrid>
      <w:tr w:rsidR="00765254" w:rsidTr="000E40C0">
        <w:trPr>
          <w:trHeight w:hRule="exact" w:val="421"/>
        </w:trPr>
        <w:tc>
          <w:tcPr>
            <w:tcW w:w="4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254" w:rsidRDefault="00765254" w:rsidP="00765254">
            <w:pPr>
              <w:shd w:val="clear" w:color="auto" w:fill="FFFFFF"/>
              <w:ind w:left="1061"/>
            </w:pPr>
            <w:r>
              <w:rPr>
                <w:color w:val="000000"/>
                <w:spacing w:val="-2"/>
              </w:rPr>
              <w:t>KRYTERIUM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254" w:rsidRDefault="002E26D4" w:rsidP="002E26D4">
            <w:pPr>
              <w:shd w:val="clear" w:color="auto" w:fill="FFFFFF"/>
            </w:pPr>
            <w:r>
              <w:rPr>
                <w:color w:val="000000"/>
                <w:spacing w:val="-8"/>
              </w:rPr>
              <w:t xml:space="preserve">            </w:t>
            </w:r>
            <w:r w:rsidR="00765254">
              <w:rPr>
                <w:color w:val="000000"/>
                <w:spacing w:val="-8"/>
              </w:rPr>
              <w:t>TAK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65254" w:rsidRDefault="002E26D4" w:rsidP="002E26D4">
            <w:pPr>
              <w:shd w:val="clear" w:color="auto" w:fill="FFFFFF"/>
            </w:pPr>
            <w:r>
              <w:rPr>
                <w:color w:val="000000"/>
              </w:rPr>
              <w:t xml:space="preserve">          </w:t>
            </w:r>
            <w:r w:rsidR="00765254">
              <w:rPr>
                <w:color w:val="000000"/>
              </w:rPr>
              <w:t>NIE</w:t>
            </w:r>
          </w:p>
        </w:tc>
      </w:tr>
      <w:tr w:rsidR="00765254" w:rsidTr="00BE03FC">
        <w:trPr>
          <w:trHeight w:hRule="exact" w:val="635"/>
        </w:trPr>
        <w:tc>
          <w:tcPr>
            <w:tcW w:w="46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40C0" w:rsidRDefault="000E40C0" w:rsidP="00765254">
            <w:pPr>
              <w:shd w:val="clear" w:color="auto" w:fill="FFFFFF"/>
              <w:spacing w:line="274" w:lineRule="exact"/>
              <w:ind w:right="456" w:hanging="5"/>
              <w:rPr>
                <w:color w:val="000000"/>
                <w:spacing w:val="-1"/>
              </w:rPr>
            </w:pPr>
            <w:r>
              <w:rPr>
                <w:color w:val="000000"/>
                <w:spacing w:val="-2"/>
              </w:rPr>
              <w:t xml:space="preserve">Wiek </w:t>
            </w:r>
            <w:r w:rsidRPr="001B6EFA">
              <w:rPr>
                <w:b/>
                <w:color w:val="000000"/>
                <w:spacing w:val="-2"/>
              </w:rPr>
              <w:t>powyżej</w:t>
            </w:r>
            <w:r>
              <w:rPr>
                <w:color w:val="000000"/>
                <w:spacing w:val="-2"/>
              </w:rPr>
              <w:t xml:space="preserve"> </w:t>
            </w:r>
            <w:r w:rsidRPr="001B6EFA">
              <w:rPr>
                <w:b/>
                <w:color w:val="000000"/>
                <w:spacing w:val="-2"/>
              </w:rPr>
              <w:t xml:space="preserve">18 </w:t>
            </w:r>
            <w:r w:rsidRPr="006A6829">
              <w:rPr>
                <w:b/>
                <w:color w:val="000000"/>
                <w:spacing w:val="-2"/>
              </w:rPr>
              <w:t>roku życia</w:t>
            </w:r>
            <w:r w:rsidR="00BE03FC">
              <w:rPr>
                <w:b/>
                <w:color w:val="000000"/>
                <w:spacing w:val="-2"/>
              </w:rPr>
              <w:t>, bez górnej granicy</w:t>
            </w:r>
            <w:r>
              <w:rPr>
                <w:color w:val="000000"/>
                <w:spacing w:val="-2"/>
              </w:rPr>
              <w:t xml:space="preserve"> (podać) </w:t>
            </w:r>
            <w:r w:rsidRPr="001B6EFA">
              <w:rPr>
                <w:b/>
                <w:color w:val="000000"/>
                <w:spacing w:val="-2"/>
              </w:rPr>
              <w:t>*</w:t>
            </w:r>
          </w:p>
          <w:p w:rsidR="000E40C0" w:rsidRDefault="000E40C0" w:rsidP="00765254">
            <w:pPr>
              <w:shd w:val="clear" w:color="auto" w:fill="FFFFFF"/>
              <w:spacing w:line="274" w:lineRule="exact"/>
              <w:ind w:right="456" w:hanging="5"/>
              <w:rPr>
                <w:color w:val="000000"/>
                <w:spacing w:val="-1"/>
              </w:rPr>
            </w:pPr>
          </w:p>
          <w:p w:rsidR="000E40C0" w:rsidRDefault="000E40C0" w:rsidP="00765254">
            <w:pPr>
              <w:shd w:val="clear" w:color="auto" w:fill="FFFFFF"/>
              <w:spacing w:line="274" w:lineRule="exact"/>
              <w:ind w:right="456" w:hanging="5"/>
              <w:rPr>
                <w:color w:val="000000"/>
                <w:spacing w:val="-1"/>
              </w:rPr>
            </w:pPr>
          </w:p>
          <w:p w:rsidR="000E40C0" w:rsidRDefault="000E40C0" w:rsidP="00765254">
            <w:pPr>
              <w:shd w:val="clear" w:color="auto" w:fill="FFFFFF"/>
              <w:spacing w:line="274" w:lineRule="exact"/>
              <w:ind w:right="456" w:hanging="5"/>
              <w:rPr>
                <w:color w:val="000000"/>
                <w:spacing w:val="-1"/>
              </w:rPr>
            </w:pPr>
          </w:p>
          <w:p w:rsidR="000E40C0" w:rsidRDefault="000E40C0" w:rsidP="00765254">
            <w:pPr>
              <w:shd w:val="clear" w:color="auto" w:fill="FFFFFF"/>
              <w:spacing w:line="274" w:lineRule="exact"/>
              <w:ind w:right="456" w:hanging="5"/>
              <w:rPr>
                <w:color w:val="000000"/>
                <w:spacing w:val="-1"/>
              </w:rPr>
            </w:pPr>
          </w:p>
          <w:p w:rsidR="000E40C0" w:rsidRDefault="000E40C0" w:rsidP="00765254">
            <w:pPr>
              <w:shd w:val="clear" w:color="auto" w:fill="FFFFFF"/>
              <w:spacing w:line="274" w:lineRule="exact"/>
              <w:ind w:right="456" w:hanging="5"/>
              <w:rPr>
                <w:color w:val="000000"/>
                <w:spacing w:val="-1"/>
              </w:rPr>
            </w:pPr>
          </w:p>
          <w:p w:rsidR="000E40C0" w:rsidRDefault="000E40C0" w:rsidP="00765254">
            <w:pPr>
              <w:shd w:val="clear" w:color="auto" w:fill="FFFFFF"/>
              <w:spacing w:line="274" w:lineRule="exact"/>
              <w:ind w:right="456" w:hanging="5"/>
              <w:rPr>
                <w:color w:val="000000"/>
                <w:spacing w:val="-1"/>
              </w:rPr>
            </w:pPr>
          </w:p>
          <w:p w:rsidR="000E40C0" w:rsidRDefault="000E40C0" w:rsidP="00765254">
            <w:pPr>
              <w:shd w:val="clear" w:color="auto" w:fill="FFFFFF"/>
              <w:spacing w:line="274" w:lineRule="exact"/>
              <w:ind w:right="456" w:hanging="5"/>
              <w:rPr>
                <w:color w:val="000000"/>
                <w:spacing w:val="-1"/>
              </w:rPr>
            </w:pPr>
          </w:p>
          <w:p w:rsidR="000E40C0" w:rsidRDefault="000E40C0" w:rsidP="00765254">
            <w:pPr>
              <w:shd w:val="clear" w:color="auto" w:fill="FFFFFF"/>
              <w:spacing w:line="274" w:lineRule="exact"/>
              <w:ind w:right="456" w:hanging="5"/>
              <w:rPr>
                <w:color w:val="000000"/>
                <w:spacing w:val="-1"/>
              </w:rPr>
            </w:pPr>
          </w:p>
          <w:p w:rsidR="000E40C0" w:rsidRDefault="000E40C0" w:rsidP="00765254">
            <w:pPr>
              <w:shd w:val="clear" w:color="auto" w:fill="FFFFFF"/>
              <w:spacing w:line="274" w:lineRule="exact"/>
              <w:ind w:right="456" w:hanging="5"/>
              <w:rPr>
                <w:color w:val="000000"/>
                <w:spacing w:val="-1"/>
              </w:rPr>
            </w:pPr>
          </w:p>
          <w:p w:rsidR="000E40C0" w:rsidRDefault="000E40C0" w:rsidP="00765254">
            <w:pPr>
              <w:shd w:val="clear" w:color="auto" w:fill="FFFFFF"/>
              <w:spacing w:line="274" w:lineRule="exact"/>
              <w:ind w:right="456" w:hanging="5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5254" w:rsidRDefault="00765254" w:rsidP="00765254">
            <w:pPr>
              <w:shd w:val="clear" w:color="auto" w:fill="FFFFFF"/>
            </w:pP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65254" w:rsidRDefault="00765254" w:rsidP="00765254">
            <w:pPr>
              <w:shd w:val="clear" w:color="auto" w:fill="FFFFFF"/>
            </w:pPr>
          </w:p>
        </w:tc>
      </w:tr>
      <w:tr w:rsidR="000E40C0" w:rsidTr="001A7C29">
        <w:trPr>
          <w:trHeight w:hRule="exact" w:val="1551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40C0" w:rsidRDefault="000E40C0" w:rsidP="000E40C0">
            <w:pPr>
              <w:shd w:val="clear" w:color="auto" w:fill="FFFFFF"/>
              <w:spacing w:line="274" w:lineRule="exact"/>
              <w:ind w:right="456" w:hanging="5"/>
              <w:rPr>
                <w:color w:val="000000"/>
                <w:spacing w:val="-1"/>
              </w:rPr>
            </w:pPr>
            <w:r>
              <w:rPr>
                <w:color w:val="000000"/>
              </w:rPr>
              <w:t xml:space="preserve">Kliniczne rozpoznanie ostrego udaru niedokrwiennego mózgu z istotnym deficytem  </w:t>
            </w:r>
            <w:r>
              <w:rPr>
                <w:color w:val="000000"/>
                <w:spacing w:val="-1"/>
              </w:rPr>
              <w:t>neurologicznym</w:t>
            </w:r>
            <w:r w:rsidR="00C552B1">
              <w:rPr>
                <w:color w:val="000000"/>
                <w:spacing w:val="-1"/>
              </w:rPr>
              <w:t xml:space="preserve"> (NIHSS ≥ 6 </w:t>
            </w:r>
            <w:proofErr w:type="spellStart"/>
            <w:r w:rsidR="00C552B1">
              <w:rPr>
                <w:color w:val="000000"/>
                <w:spacing w:val="-1"/>
              </w:rPr>
              <w:t>pkt</w:t>
            </w:r>
            <w:proofErr w:type="spellEnd"/>
            <w:r w:rsidR="001A7C29">
              <w:rPr>
                <w:color w:val="000000"/>
                <w:spacing w:val="-1"/>
              </w:rPr>
              <w:t>) – nie dotyczy tylnego krążenia mózgowego</w:t>
            </w:r>
          </w:p>
          <w:p w:rsidR="000E40C0" w:rsidRDefault="000E40C0" w:rsidP="00765254">
            <w:pPr>
              <w:shd w:val="clear" w:color="auto" w:fill="FFFFFF"/>
              <w:spacing w:line="274" w:lineRule="exact"/>
              <w:ind w:right="456" w:hanging="5"/>
              <w:rPr>
                <w:color w:val="000000"/>
              </w:rPr>
            </w:pPr>
          </w:p>
          <w:p w:rsidR="000E40C0" w:rsidRDefault="000E40C0" w:rsidP="00765254">
            <w:pPr>
              <w:shd w:val="clear" w:color="auto" w:fill="FFFFFF"/>
              <w:spacing w:line="274" w:lineRule="exact"/>
              <w:ind w:right="456" w:hanging="5"/>
              <w:rPr>
                <w:color w:val="000000"/>
              </w:rPr>
            </w:pPr>
          </w:p>
          <w:p w:rsidR="000E40C0" w:rsidRDefault="000E40C0" w:rsidP="00765254">
            <w:pPr>
              <w:shd w:val="clear" w:color="auto" w:fill="FFFFFF"/>
              <w:spacing w:line="274" w:lineRule="exact"/>
              <w:ind w:right="456" w:hanging="5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40C0" w:rsidRDefault="000E40C0" w:rsidP="00765254">
            <w:pPr>
              <w:shd w:val="clear" w:color="auto" w:fill="FFFFFF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E40C0" w:rsidRDefault="000E40C0" w:rsidP="00765254">
            <w:pPr>
              <w:shd w:val="clear" w:color="auto" w:fill="FFFFFF"/>
            </w:pPr>
          </w:p>
        </w:tc>
      </w:tr>
      <w:tr w:rsidR="000E40C0" w:rsidTr="000E40C0">
        <w:trPr>
          <w:trHeight w:hRule="exact" w:val="596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0C0" w:rsidRDefault="000E40C0" w:rsidP="000E40C0">
            <w:pPr>
              <w:shd w:val="clear" w:color="auto" w:fill="FFFFFF"/>
              <w:spacing w:line="274" w:lineRule="exact"/>
              <w:ind w:right="456" w:hanging="5"/>
              <w:rPr>
                <w:color w:val="000000"/>
              </w:rPr>
            </w:pPr>
            <w:r>
              <w:t>W</w:t>
            </w:r>
            <w:r w:rsidRPr="006A6829">
              <w:t xml:space="preserve">ykluczenie krwawienia śródczaszkowego w badaniu CT lub </w:t>
            </w:r>
            <w:r>
              <w:t>RM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0C0" w:rsidRDefault="000E40C0" w:rsidP="00765254">
            <w:pPr>
              <w:shd w:val="clear" w:color="auto" w:fill="FFFFFF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E40C0" w:rsidRDefault="000E40C0" w:rsidP="00765254">
            <w:pPr>
              <w:shd w:val="clear" w:color="auto" w:fill="FFFFFF"/>
            </w:pPr>
          </w:p>
        </w:tc>
      </w:tr>
      <w:tr w:rsidR="00765254" w:rsidTr="000E0FE7">
        <w:trPr>
          <w:trHeight w:hRule="exact" w:val="849"/>
        </w:trPr>
        <w:tc>
          <w:tcPr>
            <w:tcW w:w="4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254" w:rsidRDefault="000E40C0" w:rsidP="00C552B1">
            <w:pPr>
              <w:shd w:val="clear" w:color="auto" w:fill="FFFFFF"/>
              <w:spacing w:line="274" w:lineRule="exact"/>
              <w:ind w:right="427" w:hanging="5"/>
            </w:pPr>
            <w:r>
              <w:rPr>
                <w:color w:val="000000"/>
                <w:spacing w:val="-2"/>
              </w:rPr>
              <w:t xml:space="preserve">Czas od wystąpienia objawów udaru mózgu </w:t>
            </w:r>
            <w:r w:rsidR="000E0FE7">
              <w:rPr>
                <w:color w:val="000000"/>
              </w:rPr>
              <w:t xml:space="preserve"> do </w:t>
            </w:r>
            <w:r>
              <w:rPr>
                <w:color w:val="000000"/>
              </w:rPr>
              <w:t>6 godz.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254" w:rsidRDefault="00765254" w:rsidP="00765254">
            <w:pPr>
              <w:shd w:val="clear" w:color="auto" w:fill="FFFFFF"/>
            </w:pP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65254" w:rsidRDefault="00765254" w:rsidP="00765254">
            <w:pPr>
              <w:shd w:val="clear" w:color="auto" w:fill="FFFFFF"/>
            </w:pPr>
          </w:p>
        </w:tc>
      </w:tr>
      <w:tr w:rsidR="00765254" w:rsidTr="00C552B1">
        <w:trPr>
          <w:trHeight w:hRule="exact" w:val="658"/>
        </w:trPr>
        <w:tc>
          <w:tcPr>
            <w:tcW w:w="4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254" w:rsidRDefault="00C552B1" w:rsidP="001B6EFA">
            <w:pPr>
              <w:shd w:val="clear" w:color="auto" w:fill="FFFFFF"/>
            </w:pPr>
            <w:r>
              <w:t xml:space="preserve">Obecność </w:t>
            </w:r>
            <w:proofErr w:type="spellStart"/>
            <w:r>
              <w:t>hiperdensyjnej</w:t>
            </w:r>
            <w:proofErr w:type="spellEnd"/>
            <w:r>
              <w:t xml:space="preserve"> tętnicy w CT (nie wymagane)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254" w:rsidRDefault="00765254" w:rsidP="00765254">
            <w:pPr>
              <w:shd w:val="clear" w:color="auto" w:fill="FFFFFF"/>
            </w:pPr>
          </w:p>
          <w:p w:rsidR="006A6829" w:rsidRDefault="006A6829" w:rsidP="00765254">
            <w:pPr>
              <w:shd w:val="clear" w:color="auto" w:fill="FFFFFF"/>
            </w:pPr>
          </w:p>
          <w:p w:rsidR="006A6829" w:rsidRDefault="006A6829" w:rsidP="00765254">
            <w:pPr>
              <w:shd w:val="clear" w:color="auto" w:fill="FFFFFF"/>
            </w:pP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65254" w:rsidRDefault="00765254" w:rsidP="00765254">
            <w:pPr>
              <w:shd w:val="clear" w:color="auto" w:fill="FFFFFF"/>
            </w:pPr>
          </w:p>
        </w:tc>
      </w:tr>
      <w:tr w:rsidR="003F2100" w:rsidTr="00C552B1">
        <w:trPr>
          <w:trHeight w:val="978"/>
        </w:trPr>
        <w:tc>
          <w:tcPr>
            <w:tcW w:w="46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2100" w:rsidRPr="005634CB" w:rsidRDefault="00C552B1" w:rsidP="00765254">
            <w:pPr>
              <w:shd w:val="clear" w:color="auto" w:fill="FFFFFF"/>
              <w:spacing w:line="278" w:lineRule="exact"/>
              <w:ind w:right="523" w:hanging="5"/>
            </w:pPr>
            <w:r>
              <w:t xml:space="preserve">Obecność niedrożności dużego pnia tętniczego w badaniu CT </w:t>
            </w:r>
            <w:proofErr w:type="spellStart"/>
            <w:r>
              <w:t>angio</w:t>
            </w:r>
            <w:proofErr w:type="spellEnd"/>
            <w:r>
              <w:t xml:space="preserve"> lub MR </w:t>
            </w:r>
            <w:proofErr w:type="spellStart"/>
            <w:r>
              <w:t>angio</w:t>
            </w:r>
            <w:proofErr w:type="spellEnd"/>
          </w:p>
          <w:p w:rsidR="003F2100" w:rsidRPr="005634CB" w:rsidRDefault="003F2100" w:rsidP="009431F1">
            <w:pPr>
              <w:shd w:val="clear" w:color="auto" w:fill="FFFFFF"/>
              <w:spacing w:line="278" w:lineRule="exact"/>
              <w:ind w:right="523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2100" w:rsidRDefault="003F2100" w:rsidP="00765254">
            <w:pPr>
              <w:shd w:val="clear" w:color="auto" w:fill="FFFFFF"/>
            </w:pP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2100" w:rsidRDefault="003F2100" w:rsidP="00765254">
            <w:pPr>
              <w:shd w:val="clear" w:color="auto" w:fill="FFFFFF"/>
            </w:pPr>
          </w:p>
        </w:tc>
      </w:tr>
    </w:tbl>
    <w:p w:rsidR="003F2100" w:rsidRDefault="003F2100" w:rsidP="001B6EFA">
      <w:pPr>
        <w:ind w:left="360"/>
      </w:pPr>
    </w:p>
    <w:p w:rsidR="008901CA" w:rsidRPr="009F1D8B" w:rsidRDefault="00BE03FC" w:rsidP="008901CA">
      <w:pPr>
        <w:rPr>
          <w:b/>
        </w:rPr>
      </w:pPr>
      <w:r>
        <w:br w:type="page"/>
      </w:r>
    </w:p>
    <w:p w:rsidR="00BE03FC" w:rsidRDefault="00F51723" w:rsidP="00BE03FC">
      <w:pPr>
        <w:shd w:val="clear" w:color="auto" w:fill="FFFFFF"/>
        <w:rPr>
          <w:color w:val="000000"/>
          <w:spacing w:val="7"/>
          <w:u w:val="single"/>
        </w:rPr>
      </w:pPr>
      <w:r>
        <w:rPr>
          <w:b/>
        </w:rPr>
        <w:lastRenderedPageBreak/>
        <w:t>Imię i nazwisko: …………………………………..……........  PESEL: ……………………………..</w:t>
      </w:r>
      <w:r>
        <w:rPr>
          <w:b/>
        </w:rPr>
        <w:br/>
      </w:r>
      <w:r w:rsidR="008901CA">
        <w:br/>
      </w:r>
      <w:r w:rsidR="00BE03FC">
        <w:rPr>
          <w:color w:val="000000"/>
          <w:spacing w:val="7"/>
          <w:u w:val="single"/>
        </w:rPr>
        <w:t>II. KRYTERIA WYKLUCZAJĄCE</w:t>
      </w:r>
    </w:p>
    <w:p w:rsidR="00BE03FC" w:rsidRPr="000D4547" w:rsidRDefault="00BE03FC" w:rsidP="00BE03FC">
      <w:pPr>
        <w:shd w:val="clear" w:color="auto" w:fill="FFFFFF"/>
        <w:rPr>
          <w:color w:val="000000"/>
          <w:spacing w:val="7"/>
          <w:sz w:val="16"/>
          <w:szCs w:val="16"/>
          <w:u w:val="singl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0"/>
        <w:gridCol w:w="900"/>
        <w:gridCol w:w="771"/>
      </w:tblGrid>
      <w:tr w:rsidR="00BE03FC" w:rsidTr="00AF20D3">
        <w:trPr>
          <w:trHeight w:hRule="exact" w:val="288"/>
        </w:trPr>
        <w:tc>
          <w:tcPr>
            <w:tcW w:w="7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3FC" w:rsidRPr="0010391E" w:rsidRDefault="00BE03FC" w:rsidP="00AF20D3">
            <w:pPr>
              <w:shd w:val="clear" w:color="auto" w:fill="FFFFFF"/>
              <w:ind w:left="1205"/>
              <w:rPr>
                <w:b/>
              </w:rPr>
            </w:pPr>
            <w:r>
              <w:rPr>
                <w:color w:val="000000"/>
                <w:spacing w:val="-2"/>
              </w:rPr>
              <w:t xml:space="preserve">                          </w:t>
            </w:r>
            <w:r w:rsidRPr="0010391E">
              <w:rPr>
                <w:b/>
                <w:color w:val="000000"/>
                <w:spacing w:val="-2"/>
              </w:rPr>
              <w:t>KRYTERIUM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3FC" w:rsidRPr="0010391E" w:rsidRDefault="00BE03FC" w:rsidP="00AF20D3">
            <w:pPr>
              <w:shd w:val="clear" w:color="auto" w:fill="FFFFFF"/>
              <w:rPr>
                <w:b/>
              </w:rPr>
            </w:pPr>
            <w:r w:rsidRPr="0010391E">
              <w:rPr>
                <w:b/>
                <w:color w:val="000000"/>
                <w:spacing w:val="-8"/>
              </w:rPr>
              <w:t xml:space="preserve">    TAK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E03FC" w:rsidRPr="0010391E" w:rsidRDefault="00BE03FC" w:rsidP="00AF20D3">
            <w:pPr>
              <w:shd w:val="clear" w:color="auto" w:fill="FFFFFF"/>
              <w:rPr>
                <w:b/>
              </w:rPr>
            </w:pPr>
            <w:r w:rsidRPr="0010391E">
              <w:rPr>
                <w:b/>
                <w:color w:val="000000"/>
              </w:rPr>
              <w:t xml:space="preserve">  NIE</w:t>
            </w:r>
          </w:p>
        </w:tc>
      </w:tr>
      <w:tr w:rsidR="00BE03FC" w:rsidTr="00AF20D3">
        <w:trPr>
          <w:trHeight w:hRule="exact" w:val="434"/>
        </w:trPr>
        <w:tc>
          <w:tcPr>
            <w:tcW w:w="7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3FC" w:rsidRPr="006A6829" w:rsidRDefault="00BE03FC" w:rsidP="00AF20D3">
            <w:pPr>
              <w:shd w:val="clear" w:color="auto" w:fill="FFFFFF"/>
              <w:spacing w:line="274" w:lineRule="exact"/>
              <w:ind w:firstLine="14"/>
            </w:pPr>
            <w:r>
              <w:t>K</w:t>
            </w:r>
            <w:r w:rsidRPr="006A6829">
              <w:t xml:space="preserve">rwotok śródmózgowy w badaniu </w:t>
            </w:r>
            <w:proofErr w:type="spellStart"/>
            <w:r w:rsidRPr="006A6829">
              <w:t>neuroobrazującym</w:t>
            </w:r>
            <w:proofErr w:type="spellEnd"/>
            <w:r w:rsidRPr="006A6829">
              <w:t xml:space="preserve"> (CT lub MRI)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3FC" w:rsidRDefault="00BE03FC" w:rsidP="00AF20D3">
            <w:pPr>
              <w:shd w:val="clear" w:color="auto" w:fill="FFFFFF"/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E03FC" w:rsidRDefault="00BE03FC" w:rsidP="00AF20D3">
            <w:pPr>
              <w:shd w:val="clear" w:color="auto" w:fill="FFFFFF"/>
            </w:pPr>
          </w:p>
        </w:tc>
      </w:tr>
      <w:tr w:rsidR="00BE03FC" w:rsidTr="00AF20D3">
        <w:trPr>
          <w:trHeight w:hRule="exact" w:val="361"/>
        </w:trPr>
        <w:tc>
          <w:tcPr>
            <w:tcW w:w="7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3FC" w:rsidRPr="006A6829" w:rsidRDefault="00BE03FC" w:rsidP="00AF20D3">
            <w:pPr>
              <w:shd w:val="clear" w:color="auto" w:fill="FFFFFF"/>
              <w:spacing w:line="278" w:lineRule="exact"/>
              <w:ind w:right="67" w:hanging="5"/>
            </w:pPr>
            <w:r>
              <w:t>C</w:t>
            </w:r>
            <w:r w:rsidRPr="006A6829">
              <w:t>z</w:t>
            </w:r>
            <w:r>
              <w:t>as trwania objawów dłuższy niż 6</w:t>
            </w:r>
            <w:r w:rsidRPr="006A6829">
              <w:t xml:space="preserve"> godz.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3FC" w:rsidRDefault="00BE03FC" w:rsidP="00AF20D3">
            <w:pPr>
              <w:shd w:val="clear" w:color="auto" w:fill="FFFFFF"/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E03FC" w:rsidRDefault="00BE03FC" w:rsidP="00AF20D3">
            <w:pPr>
              <w:shd w:val="clear" w:color="auto" w:fill="FFFFFF"/>
            </w:pPr>
          </w:p>
        </w:tc>
      </w:tr>
      <w:tr w:rsidR="00353DAF" w:rsidTr="00AF20D3">
        <w:trPr>
          <w:trHeight w:hRule="exact" w:val="361"/>
        </w:trPr>
        <w:tc>
          <w:tcPr>
            <w:tcW w:w="7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DAF" w:rsidRDefault="00353DAF" w:rsidP="00AF20D3">
            <w:pPr>
              <w:shd w:val="clear" w:color="auto" w:fill="FFFFFF"/>
              <w:spacing w:line="278" w:lineRule="exact"/>
              <w:ind w:right="67" w:hanging="5"/>
            </w:pPr>
            <w:r>
              <w:t>Niesprawność przed udarem mRS&gt;2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3DAF" w:rsidRDefault="00353DAF" w:rsidP="00AF20D3">
            <w:pPr>
              <w:shd w:val="clear" w:color="auto" w:fill="FFFFFF"/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53DAF" w:rsidRDefault="00353DAF" w:rsidP="00AF20D3">
            <w:pPr>
              <w:shd w:val="clear" w:color="auto" w:fill="FFFFFF"/>
            </w:pPr>
          </w:p>
        </w:tc>
      </w:tr>
      <w:tr w:rsidR="00BE03FC" w:rsidTr="00AF20D3">
        <w:trPr>
          <w:trHeight w:hRule="exact" w:val="555"/>
        </w:trPr>
        <w:tc>
          <w:tcPr>
            <w:tcW w:w="7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3FC" w:rsidRPr="006A6829" w:rsidRDefault="001A7C29" w:rsidP="00AF20D3">
            <w:pPr>
              <w:shd w:val="clear" w:color="auto" w:fill="FFFFFF"/>
              <w:spacing w:line="274" w:lineRule="exact"/>
              <w:ind w:right="360" w:firstLine="14"/>
            </w:pPr>
            <w:r>
              <w:t>S</w:t>
            </w:r>
            <w:r w:rsidR="00BE03FC">
              <w:t>twierdzenie rozległego obszaru niedokrwienia w TK lub RM *</w:t>
            </w:r>
            <w:r w:rsidR="00BE03FC">
              <w:rPr>
                <w:color w:val="000000"/>
                <w:spacing w:val="-1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3FC" w:rsidRDefault="00BE03FC" w:rsidP="00AF20D3">
            <w:pPr>
              <w:shd w:val="clear" w:color="auto" w:fill="FFFFFF"/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E03FC" w:rsidRDefault="00BE03FC" w:rsidP="00AF20D3">
            <w:pPr>
              <w:shd w:val="clear" w:color="auto" w:fill="FFFFFF"/>
            </w:pPr>
          </w:p>
        </w:tc>
      </w:tr>
      <w:tr w:rsidR="00BE03FC" w:rsidTr="00353DAF">
        <w:trPr>
          <w:trHeight w:val="369"/>
        </w:trPr>
        <w:tc>
          <w:tcPr>
            <w:tcW w:w="720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BE03FC" w:rsidRDefault="00BE03FC" w:rsidP="00353DAF">
            <w:pPr>
              <w:shd w:val="clear" w:color="auto" w:fill="FFFFFF"/>
              <w:spacing w:line="278" w:lineRule="exact"/>
              <w:ind w:right="331" w:firstLine="14"/>
            </w:pPr>
            <w:r>
              <w:t>K</w:t>
            </w:r>
            <w:r w:rsidR="005427A6">
              <w:t>r</w:t>
            </w:r>
            <w:r w:rsidR="00353DAF">
              <w:t>wotok podpajęczynówkowy</w:t>
            </w:r>
            <w:r>
              <w:t xml:space="preserve"> 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03FC" w:rsidRDefault="00BE03FC" w:rsidP="00AF20D3">
            <w:pPr>
              <w:shd w:val="clear" w:color="auto" w:fill="FFFFFF"/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BE03FC" w:rsidRDefault="00BE03FC" w:rsidP="00AF20D3">
            <w:pPr>
              <w:shd w:val="clear" w:color="auto" w:fill="FFFFFF"/>
            </w:pPr>
          </w:p>
        </w:tc>
      </w:tr>
      <w:tr w:rsidR="00BE03FC" w:rsidTr="00AF20D3">
        <w:trPr>
          <w:trHeight w:hRule="exact" w:val="358"/>
        </w:trPr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03FC" w:rsidRDefault="00353DAF" w:rsidP="00353DAF">
            <w:pPr>
              <w:tabs>
                <w:tab w:val="left" w:pos="5777"/>
              </w:tabs>
            </w:pPr>
            <w:r>
              <w:t xml:space="preserve">Inne </w:t>
            </w:r>
            <w:r w:rsidR="00BE03FC">
              <w:t xml:space="preserve">świeże krwawienie wewnątrzczaszkowe </w:t>
            </w:r>
            <w: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03FC" w:rsidRDefault="00BE03FC" w:rsidP="00AF20D3">
            <w:pPr>
              <w:shd w:val="clear" w:color="auto" w:fill="FFFFFF"/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E03FC" w:rsidRDefault="00BE03FC" w:rsidP="00AF20D3">
            <w:pPr>
              <w:shd w:val="clear" w:color="auto" w:fill="FFFFFF"/>
            </w:pPr>
          </w:p>
        </w:tc>
      </w:tr>
      <w:tr w:rsidR="00353DAF" w:rsidTr="00AF20D3">
        <w:trPr>
          <w:trHeight w:hRule="exact" w:val="358"/>
        </w:trPr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3DAF" w:rsidRDefault="00353DAF" w:rsidP="00353DAF">
            <w:pPr>
              <w:tabs>
                <w:tab w:val="left" w:pos="5777"/>
              </w:tabs>
            </w:pPr>
            <w:r>
              <w:t>INR &gt;3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3DAF" w:rsidRDefault="00353DAF" w:rsidP="00AF20D3">
            <w:pPr>
              <w:shd w:val="clear" w:color="auto" w:fill="FFFFFF"/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3DAF" w:rsidRDefault="00353DAF" w:rsidP="00AF20D3">
            <w:pPr>
              <w:shd w:val="clear" w:color="auto" w:fill="FFFFFF"/>
            </w:pPr>
          </w:p>
        </w:tc>
      </w:tr>
      <w:tr w:rsidR="00353DAF" w:rsidTr="00AF20D3">
        <w:trPr>
          <w:trHeight w:hRule="exact" w:val="358"/>
        </w:trPr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3DAF" w:rsidRDefault="00353DAF" w:rsidP="00353DAF">
            <w:pPr>
              <w:tabs>
                <w:tab w:val="left" w:pos="5777"/>
              </w:tabs>
            </w:pPr>
            <w:r>
              <w:t>Małopłytkowość &lt;40 000/ml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3DAF" w:rsidRDefault="00353DAF" w:rsidP="00AF20D3">
            <w:pPr>
              <w:shd w:val="clear" w:color="auto" w:fill="FFFFFF"/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3DAF" w:rsidRDefault="00353DAF" w:rsidP="00AF20D3">
            <w:pPr>
              <w:shd w:val="clear" w:color="auto" w:fill="FFFFFF"/>
            </w:pPr>
          </w:p>
        </w:tc>
      </w:tr>
      <w:tr w:rsidR="00353DAF" w:rsidTr="00AF20D3">
        <w:trPr>
          <w:trHeight w:hRule="exact" w:val="358"/>
        </w:trPr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3DAF" w:rsidRDefault="00353DAF" w:rsidP="00353DAF">
            <w:pPr>
              <w:tabs>
                <w:tab w:val="left" w:pos="5777"/>
              </w:tabs>
            </w:pPr>
            <w:r>
              <w:t>APTT &gt;50s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3DAF" w:rsidRDefault="00353DAF" w:rsidP="00AF20D3">
            <w:pPr>
              <w:shd w:val="clear" w:color="auto" w:fill="FFFFFF"/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3DAF" w:rsidRDefault="00353DAF" w:rsidP="00AF20D3">
            <w:pPr>
              <w:shd w:val="clear" w:color="auto" w:fill="FFFFFF"/>
            </w:pPr>
          </w:p>
        </w:tc>
      </w:tr>
      <w:tr w:rsidR="00BE03FC" w:rsidTr="000D4547">
        <w:trPr>
          <w:trHeight w:hRule="exact" w:val="467"/>
        </w:trPr>
        <w:tc>
          <w:tcPr>
            <w:tcW w:w="810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3FC" w:rsidRPr="000D4547" w:rsidRDefault="00BE03FC" w:rsidP="00AF20D3">
            <w:pPr>
              <w:shd w:val="clear" w:color="auto" w:fill="FFFFFF"/>
              <w:rPr>
                <w:bCs/>
                <w:color w:val="000000"/>
                <w:spacing w:val="-1"/>
                <w:sz w:val="18"/>
                <w:szCs w:val="18"/>
              </w:rPr>
            </w:pPr>
            <w:r w:rsidRPr="000E40C0">
              <w:rPr>
                <w:bCs/>
                <w:color w:val="000000"/>
                <w:spacing w:val="-1"/>
                <w:sz w:val="18"/>
                <w:szCs w:val="18"/>
              </w:rPr>
              <w:t>*Należy traktować jako przeciwwskazania względne. Leczenie może być rozważone po rozpatrzeniu spodziewanych korzyści i możliwych działań niepożądanych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E03FC" w:rsidRDefault="00BE03FC" w:rsidP="00AF20D3">
            <w:pPr>
              <w:shd w:val="clear" w:color="auto" w:fill="FFFFFF"/>
            </w:pPr>
          </w:p>
        </w:tc>
      </w:tr>
    </w:tbl>
    <w:p w:rsidR="00BE03FC" w:rsidRPr="000D4547" w:rsidRDefault="00BE03FC" w:rsidP="001B6EFA">
      <w:pPr>
        <w:ind w:left="360"/>
        <w:rPr>
          <w:sz w:val="16"/>
          <w:szCs w:val="16"/>
        </w:rPr>
      </w:pPr>
    </w:p>
    <w:p w:rsidR="009D047A" w:rsidRPr="000D4547" w:rsidRDefault="009D047A" w:rsidP="000D4547">
      <w:pPr>
        <w:rPr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0"/>
        <w:gridCol w:w="900"/>
        <w:gridCol w:w="771"/>
      </w:tblGrid>
      <w:tr w:rsidR="009D047A" w:rsidRPr="0010391E" w:rsidTr="00BF2F92">
        <w:trPr>
          <w:trHeight w:hRule="exact" w:val="288"/>
        </w:trPr>
        <w:tc>
          <w:tcPr>
            <w:tcW w:w="7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47A" w:rsidRPr="0010391E" w:rsidRDefault="009D047A" w:rsidP="00AE7A65">
            <w:pPr>
              <w:shd w:val="clear" w:color="auto" w:fill="FFFFFF"/>
              <w:ind w:left="1205"/>
              <w:rPr>
                <w:b/>
              </w:rPr>
            </w:pPr>
            <w:r w:rsidRPr="00AE7A65">
              <w:rPr>
                <w:color w:val="000000"/>
                <w:spacing w:val="-2"/>
                <w:sz w:val="16"/>
                <w:szCs w:val="16"/>
              </w:rPr>
              <w:t xml:space="preserve">                          </w:t>
            </w:r>
            <w:r w:rsidRPr="00AE7A65">
              <w:rPr>
                <w:b/>
                <w:color w:val="000000"/>
                <w:spacing w:val="-2"/>
                <w:sz w:val="16"/>
                <w:szCs w:val="16"/>
              </w:rPr>
              <w:t xml:space="preserve">CZY </w:t>
            </w:r>
            <w:r w:rsidR="00AE7A65">
              <w:rPr>
                <w:b/>
                <w:color w:val="000000"/>
                <w:spacing w:val="-2"/>
                <w:sz w:val="16"/>
                <w:szCs w:val="16"/>
              </w:rPr>
              <w:t xml:space="preserve"> </w:t>
            </w:r>
            <w:r w:rsidRPr="00AE7A65">
              <w:rPr>
                <w:b/>
                <w:color w:val="000000"/>
                <w:spacing w:val="-2"/>
                <w:sz w:val="16"/>
                <w:szCs w:val="16"/>
              </w:rPr>
              <w:t xml:space="preserve">W </w:t>
            </w:r>
            <w:r w:rsidR="00AE7A65">
              <w:rPr>
                <w:b/>
                <w:color w:val="000000"/>
                <w:spacing w:val="-2"/>
                <w:sz w:val="16"/>
                <w:szCs w:val="16"/>
              </w:rPr>
              <w:t xml:space="preserve"> </w:t>
            </w:r>
            <w:r w:rsidRPr="00AE7A65">
              <w:rPr>
                <w:b/>
                <w:color w:val="000000"/>
                <w:spacing w:val="-2"/>
                <w:sz w:val="16"/>
                <w:szCs w:val="16"/>
              </w:rPr>
              <w:t xml:space="preserve">OSTATNIM </w:t>
            </w:r>
            <w:r w:rsidR="00AE7A65">
              <w:rPr>
                <w:b/>
                <w:color w:val="000000"/>
                <w:spacing w:val="-2"/>
                <w:sz w:val="16"/>
                <w:szCs w:val="16"/>
              </w:rPr>
              <w:t xml:space="preserve"> </w:t>
            </w:r>
            <w:r w:rsidRPr="00AE7A65">
              <w:rPr>
                <w:b/>
                <w:color w:val="000000"/>
                <w:spacing w:val="-2"/>
                <w:sz w:val="16"/>
                <w:szCs w:val="16"/>
              </w:rPr>
              <w:t xml:space="preserve">CZASIE </w:t>
            </w:r>
            <w:r w:rsidR="00AE7A65">
              <w:rPr>
                <w:b/>
                <w:color w:val="000000"/>
                <w:spacing w:val="-2"/>
                <w:sz w:val="16"/>
                <w:szCs w:val="16"/>
              </w:rPr>
              <w:t xml:space="preserve"> </w:t>
            </w:r>
            <w:r w:rsidRPr="00AE7A65">
              <w:rPr>
                <w:b/>
                <w:color w:val="000000"/>
                <w:spacing w:val="-2"/>
                <w:sz w:val="16"/>
                <w:szCs w:val="16"/>
              </w:rPr>
              <w:t>WYSTĄPIŁA</w:t>
            </w:r>
            <w:r w:rsidR="00AE7A65">
              <w:rPr>
                <w:b/>
                <w:color w:val="000000"/>
                <w:spacing w:val="-2"/>
                <w:sz w:val="16"/>
                <w:szCs w:val="16"/>
              </w:rPr>
              <w:t xml:space="preserve"> U  CHOREGO  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47A" w:rsidRPr="0010391E" w:rsidRDefault="009D047A" w:rsidP="00BF2F92">
            <w:pPr>
              <w:shd w:val="clear" w:color="auto" w:fill="FFFFFF"/>
              <w:rPr>
                <w:b/>
              </w:rPr>
            </w:pPr>
            <w:r w:rsidRPr="0010391E">
              <w:rPr>
                <w:b/>
                <w:color w:val="000000"/>
                <w:spacing w:val="-8"/>
              </w:rPr>
              <w:t xml:space="preserve">    TAK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D047A" w:rsidRPr="0010391E" w:rsidRDefault="009D047A" w:rsidP="00BF2F92">
            <w:pPr>
              <w:shd w:val="clear" w:color="auto" w:fill="FFFFFF"/>
              <w:rPr>
                <w:b/>
              </w:rPr>
            </w:pPr>
            <w:r w:rsidRPr="0010391E">
              <w:rPr>
                <w:b/>
                <w:color w:val="000000"/>
              </w:rPr>
              <w:t xml:space="preserve">  NIE</w:t>
            </w:r>
          </w:p>
        </w:tc>
      </w:tr>
      <w:tr w:rsidR="009D047A" w:rsidTr="00BF2F92">
        <w:trPr>
          <w:trHeight w:hRule="exact" w:val="434"/>
        </w:trPr>
        <w:tc>
          <w:tcPr>
            <w:tcW w:w="7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47A" w:rsidRPr="009D047A" w:rsidRDefault="009D047A" w:rsidP="00BF2F92">
            <w:pPr>
              <w:shd w:val="clear" w:color="auto" w:fill="FFFFFF"/>
              <w:spacing w:line="274" w:lineRule="exact"/>
              <w:ind w:firstLine="14"/>
            </w:pPr>
            <w:r>
              <w:t xml:space="preserve">Gorączka &gt; 38 </w:t>
            </w:r>
            <w:r>
              <w:rPr>
                <w:vertAlign w:val="superscript"/>
              </w:rPr>
              <w:t>0</w:t>
            </w:r>
            <w:r>
              <w:t>C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47A" w:rsidRDefault="009D047A" w:rsidP="00BF2F92">
            <w:pPr>
              <w:shd w:val="clear" w:color="auto" w:fill="FFFFFF"/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D047A" w:rsidRDefault="009D047A" w:rsidP="00BF2F92">
            <w:pPr>
              <w:shd w:val="clear" w:color="auto" w:fill="FFFFFF"/>
            </w:pPr>
          </w:p>
        </w:tc>
      </w:tr>
      <w:tr w:rsidR="009D047A" w:rsidTr="00BF2F92">
        <w:trPr>
          <w:trHeight w:hRule="exact" w:val="434"/>
        </w:trPr>
        <w:tc>
          <w:tcPr>
            <w:tcW w:w="7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47A" w:rsidRDefault="009D047A" w:rsidP="00BF2F92">
            <w:pPr>
              <w:shd w:val="clear" w:color="auto" w:fill="FFFFFF"/>
              <w:spacing w:line="274" w:lineRule="exact"/>
              <w:ind w:firstLine="14"/>
            </w:pPr>
            <w:r>
              <w:t>Bóle mięśniowe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47A" w:rsidRDefault="009D047A" w:rsidP="00BF2F92">
            <w:pPr>
              <w:shd w:val="clear" w:color="auto" w:fill="FFFFFF"/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D047A" w:rsidRDefault="009D047A" w:rsidP="00BF2F92">
            <w:pPr>
              <w:shd w:val="clear" w:color="auto" w:fill="FFFFFF"/>
            </w:pPr>
          </w:p>
        </w:tc>
      </w:tr>
      <w:tr w:rsidR="009D047A" w:rsidTr="00BF2F92">
        <w:trPr>
          <w:trHeight w:hRule="exact" w:val="434"/>
        </w:trPr>
        <w:tc>
          <w:tcPr>
            <w:tcW w:w="7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47A" w:rsidRDefault="00C365D4" w:rsidP="00BF2F92">
            <w:pPr>
              <w:shd w:val="clear" w:color="auto" w:fill="FFFFFF"/>
              <w:spacing w:line="274" w:lineRule="exact"/>
              <w:ind w:firstLine="14"/>
            </w:pPr>
            <w:r>
              <w:t>Duszność</w:t>
            </w:r>
            <w:r w:rsidR="009D047A">
              <w:t>, kaszel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47A" w:rsidRDefault="009D047A" w:rsidP="00BF2F92">
            <w:pPr>
              <w:shd w:val="clear" w:color="auto" w:fill="FFFFFF"/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D047A" w:rsidRDefault="009D047A" w:rsidP="00BF2F92">
            <w:pPr>
              <w:shd w:val="clear" w:color="auto" w:fill="FFFFFF"/>
            </w:pPr>
          </w:p>
        </w:tc>
      </w:tr>
      <w:tr w:rsidR="009D047A" w:rsidTr="00BF2F92">
        <w:trPr>
          <w:trHeight w:hRule="exact" w:val="434"/>
        </w:trPr>
        <w:tc>
          <w:tcPr>
            <w:tcW w:w="7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47A" w:rsidRDefault="009D047A" w:rsidP="00BF2F92">
            <w:pPr>
              <w:shd w:val="clear" w:color="auto" w:fill="FFFFFF"/>
              <w:spacing w:line="274" w:lineRule="exact"/>
              <w:ind w:firstLine="14"/>
            </w:pPr>
            <w:r>
              <w:t>Osłabienie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47A" w:rsidRDefault="009D047A" w:rsidP="00BF2F92">
            <w:pPr>
              <w:shd w:val="clear" w:color="auto" w:fill="FFFFFF"/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D047A" w:rsidRDefault="009D047A" w:rsidP="00BF2F92">
            <w:pPr>
              <w:shd w:val="clear" w:color="auto" w:fill="FFFFFF"/>
            </w:pPr>
          </w:p>
        </w:tc>
      </w:tr>
      <w:tr w:rsidR="009D047A" w:rsidTr="00BF2F92">
        <w:trPr>
          <w:trHeight w:hRule="exact" w:val="434"/>
        </w:trPr>
        <w:tc>
          <w:tcPr>
            <w:tcW w:w="7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47A" w:rsidRDefault="009D047A" w:rsidP="00BF2F92">
            <w:pPr>
              <w:shd w:val="clear" w:color="auto" w:fill="FFFFFF"/>
              <w:spacing w:line="274" w:lineRule="exact"/>
              <w:ind w:firstLine="14"/>
            </w:pPr>
            <w:r>
              <w:t>Kontakt z osobą zakażoną KORONAWIRUSEM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47A" w:rsidRDefault="009D047A" w:rsidP="00BF2F92">
            <w:pPr>
              <w:shd w:val="clear" w:color="auto" w:fill="FFFFFF"/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D047A" w:rsidRDefault="009D047A" w:rsidP="00BF2F92">
            <w:pPr>
              <w:shd w:val="clear" w:color="auto" w:fill="FFFFFF"/>
            </w:pPr>
          </w:p>
        </w:tc>
      </w:tr>
      <w:tr w:rsidR="009D047A" w:rsidTr="00BF2F92">
        <w:trPr>
          <w:trHeight w:hRule="exact" w:val="434"/>
        </w:trPr>
        <w:tc>
          <w:tcPr>
            <w:tcW w:w="7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47A" w:rsidRDefault="009D047A" w:rsidP="00BF2F92">
            <w:pPr>
              <w:shd w:val="clear" w:color="auto" w:fill="FFFFFF"/>
              <w:spacing w:line="274" w:lineRule="exact"/>
              <w:ind w:firstLine="14"/>
            </w:pPr>
            <w:r>
              <w:t>Podejrzenie infekcji wirusowej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047A" w:rsidRDefault="009D047A" w:rsidP="00BF2F92">
            <w:pPr>
              <w:shd w:val="clear" w:color="auto" w:fill="FFFFFF"/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D047A" w:rsidRDefault="009D047A" w:rsidP="00BF2F92">
            <w:pPr>
              <w:shd w:val="clear" w:color="auto" w:fill="FFFFFF"/>
            </w:pPr>
          </w:p>
        </w:tc>
      </w:tr>
    </w:tbl>
    <w:p w:rsidR="001E5EDA" w:rsidRPr="00287E6C" w:rsidRDefault="001E5EDA" w:rsidP="001B6EFA">
      <w:pPr>
        <w:ind w:left="360"/>
        <w:rPr>
          <w:sz w:val="16"/>
          <w:szCs w:val="16"/>
        </w:rPr>
      </w:pPr>
    </w:p>
    <w:p w:rsidR="000E27DF" w:rsidRDefault="000E27DF" w:rsidP="000E27D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Czas wystąpienia objawów: </w:t>
      </w:r>
      <w:r>
        <w:rPr>
          <w:color w:val="000000"/>
        </w:rPr>
        <w:tab/>
      </w:r>
      <w:r>
        <w:rPr>
          <w:color w:val="000000"/>
        </w:rPr>
        <w:tab/>
        <w:t xml:space="preserve">Data: …………………….. Godzina: ………………… </w:t>
      </w:r>
      <w:r>
        <w:rPr>
          <w:color w:val="000000"/>
        </w:rPr>
        <w:br/>
        <w:t>NIHSS:   ……………………..</w:t>
      </w:r>
    </w:p>
    <w:p w:rsidR="003A2ADA" w:rsidRDefault="000E27DF" w:rsidP="000E27D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Czas przybycia do szpitala: </w:t>
      </w:r>
      <w:r>
        <w:rPr>
          <w:color w:val="000000"/>
        </w:rPr>
        <w:tab/>
      </w:r>
      <w:r>
        <w:rPr>
          <w:color w:val="000000"/>
        </w:rPr>
        <w:tab/>
        <w:t xml:space="preserve">Data: …………………….. Godzina: ………………… </w:t>
      </w:r>
      <w:r>
        <w:rPr>
          <w:color w:val="000000"/>
        </w:rPr>
        <w:br/>
        <w:t xml:space="preserve">Czas rozpoczęcia </w:t>
      </w:r>
      <w:proofErr w:type="spellStart"/>
      <w:r>
        <w:rPr>
          <w:color w:val="000000"/>
        </w:rPr>
        <w:t>trombolizy</w:t>
      </w:r>
      <w:proofErr w:type="spellEnd"/>
      <w:r>
        <w:rPr>
          <w:color w:val="000000"/>
        </w:rPr>
        <w:t xml:space="preserve">: </w:t>
      </w:r>
      <w:r>
        <w:rPr>
          <w:color w:val="000000"/>
        </w:rPr>
        <w:tab/>
        <w:t xml:space="preserve">Data: …………………….. Godzina: ………………… </w:t>
      </w:r>
      <w:r>
        <w:rPr>
          <w:color w:val="000000"/>
        </w:rPr>
        <w:br/>
        <w:t xml:space="preserve">Czas I-go badania obrazowego: </w:t>
      </w:r>
      <w:r>
        <w:rPr>
          <w:color w:val="000000"/>
        </w:rPr>
        <w:tab/>
        <w:t>Data: …………………….. Godzina: …………………</w:t>
      </w:r>
    </w:p>
    <w:p w:rsidR="003A2ADA" w:rsidRDefault="003A2ADA" w:rsidP="000E27DF">
      <w:pPr>
        <w:autoSpaceDE w:val="0"/>
        <w:autoSpaceDN w:val="0"/>
        <w:adjustRightInd w:val="0"/>
        <w:rPr>
          <w:color w:val="000000"/>
        </w:rPr>
      </w:pPr>
    </w:p>
    <w:p w:rsidR="000E27DF" w:rsidRPr="003A2ADA" w:rsidRDefault="003A2ADA" w:rsidP="000E27D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Czas wezwania transportu</w:t>
      </w:r>
      <w:r w:rsidR="000D4547">
        <w:rPr>
          <w:color w:val="000000"/>
        </w:rPr>
        <w:t xml:space="preserve"> do szpitala wykonującego zabieg: </w:t>
      </w:r>
      <w:r>
        <w:rPr>
          <w:color w:val="000000"/>
        </w:rPr>
        <w:t xml:space="preserve"> Data: ………</w:t>
      </w:r>
      <w:r w:rsidR="000D4547">
        <w:rPr>
          <w:color w:val="000000"/>
        </w:rPr>
        <w:t xml:space="preserve">……  </w:t>
      </w:r>
      <w:r>
        <w:rPr>
          <w:color w:val="000000"/>
        </w:rPr>
        <w:t>Godzina: ………</w:t>
      </w:r>
      <w:r w:rsidR="000D4547">
        <w:rPr>
          <w:color w:val="000000"/>
        </w:rPr>
        <w:br/>
      </w:r>
      <w:r>
        <w:rPr>
          <w:color w:val="000000"/>
        </w:rPr>
        <w:t>Czas wyjazdu pacjenta</w:t>
      </w:r>
      <w:r w:rsidR="000D4547">
        <w:rPr>
          <w:color w:val="000000"/>
        </w:rPr>
        <w:t xml:space="preserve"> do szpitala wykonującego zabieg:       </w:t>
      </w:r>
      <w:r>
        <w:rPr>
          <w:color w:val="000000"/>
        </w:rPr>
        <w:t>Data: …</w:t>
      </w:r>
      <w:r w:rsidR="000D4547">
        <w:rPr>
          <w:color w:val="000000"/>
        </w:rPr>
        <w:t>…………  Godzina: ………</w:t>
      </w:r>
      <w:r w:rsidR="000D4547">
        <w:rPr>
          <w:color w:val="000000"/>
        </w:rPr>
        <w:br/>
      </w:r>
    </w:p>
    <w:p w:rsidR="00C552B1" w:rsidRPr="00287E6C" w:rsidRDefault="003E2846" w:rsidP="001B6EFA">
      <w:pPr>
        <w:ind w:left="360"/>
        <w:rPr>
          <w:sz w:val="16"/>
          <w:szCs w:val="16"/>
        </w:rPr>
      </w:pPr>
      <w:r>
        <w:t>NUMER TELEFONU DO RODZINY PACJENTA…………………………………..</w:t>
      </w:r>
      <w:r w:rsidR="00287E6C">
        <w:br/>
      </w:r>
    </w:p>
    <w:p w:rsidR="00C552B1" w:rsidRDefault="00882342" w:rsidP="001B6EFA">
      <w:pPr>
        <w:ind w:left="360"/>
      </w:pPr>
      <w:r>
        <w:t>Jeśl</w:t>
      </w:r>
      <w:r w:rsidR="00C552B1">
        <w:t xml:space="preserve">i pacjent kwalifikuje się do </w:t>
      </w:r>
      <w:proofErr w:type="spellStart"/>
      <w:r w:rsidR="00C552B1">
        <w:t>trombolizy</w:t>
      </w:r>
      <w:proofErr w:type="spellEnd"/>
      <w:r w:rsidR="00C552B1">
        <w:t xml:space="preserve"> dożylnej, to powinien ją otrzymać przed </w:t>
      </w:r>
      <w:proofErr w:type="spellStart"/>
      <w:r w:rsidR="00C552B1">
        <w:t>trombektomią</w:t>
      </w:r>
      <w:proofErr w:type="spellEnd"/>
      <w:r w:rsidR="00C552B1">
        <w:t>, a przynajmniej powinien być rozpoczęty wlew!!!</w:t>
      </w:r>
    </w:p>
    <w:p w:rsidR="00C552B1" w:rsidRPr="00287E6C" w:rsidRDefault="00C552B1" w:rsidP="001B6EFA">
      <w:pPr>
        <w:ind w:left="360"/>
        <w:rPr>
          <w:sz w:val="16"/>
          <w:szCs w:val="16"/>
        </w:rPr>
      </w:pPr>
    </w:p>
    <w:p w:rsidR="00C552B1" w:rsidRDefault="00C552B1" w:rsidP="001B6EFA">
      <w:pPr>
        <w:ind w:left="360"/>
      </w:pPr>
      <w:proofErr w:type="spellStart"/>
      <w:r>
        <w:t>Hiperdensja</w:t>
      </w:r>
      <w:proofErr w:type="spellEnd"/>
      <w:r>
        <w:t xml:space="preserve"> tętnicy mózgowej jest </w:t>
      </w:r>
      <w:proofErr w:type="spellStart"/>
      <w:r>
        <w:t>predyktorem</w:t>
      </w:r>
      <w:proofErr w:type="spellEnd"/>
      <w:r>
        <w:t xml:space="preserve"> okluzji tętnic mózgowych.</w:t>
      </w:r>
    </w:p>
    <w:p w:rsidR="00C552B1" w:rsidRPr="000D4547" w:rsidRDefault="00C552B1" w:rsidP="001B6EFA">
      <w:pPr>
        <w:ind w:left="360"/>
        <w:rPr>
          <w:sz w:val="16"/>
          <w:szCs w:val="16"/>
        </w:rPr>
      </w:pPr>
    </w:p>
    <w:p w:rsidR="00C552B1" w:rsidRDefault="00C552B1" w:rsidP="001B6EFA">
      <w:pPr>
        <w:ind w:left="360"/>
      </w:pPr>
      <w:r>
        <w:t>Pacjenci z liczbą punktów w skali NIHSS mniejszą niż 6 mają znikome szanse na niedrożność tętnicy mózgowej.</w:t>
      </w:r>
      <w:r w:rsidR="00353DAF">
        <w:t xml:space="preserve"> Jeśli jest </w:t>
      </w:r>
      <w:proofErr w:type="spellStart"/>
      <w:r w:rsidR="00353DAF">
        <w:t>hiperdensyjny</w:t>
      </w:r>
      <w:proofErr w:type="spellEnd"/>
      <w:r w:rsidR="00353DAF">
        <w:t xml:space="preserve"> sygnał tętniczy – </w:t>
      </w:r>
      <w:proofErr w:type="spellStart"/>
      <w:r w:rsidR="00353DAF">
        <w:t>angio</w:t>
      </w:r>
      <w:proofErr w:type="spellEnd"/>
      <w:r w:rsidR="00353DAF">
        <w:t xml:space="preserve"> CT</w:t>
      </w:r>
      <w:r w:rsidR="00E75034">
        <w:t xml:space="preserve"> lub </w:t>
      </w:r>
      <w:proofErr w:type="spellStart"/>
      <w:r w:rsidR="00E75034">
        <w:t>angio</w:t>
      </w:r>
      <w:proofErr w:type="spellEnd"/>
      <w:r w:rsidR="00E75034">
        <w:t xml:space="preserve"> MR</w:t>
      </w:r>
    </w:p>
    <w:p w:rsidR="00C552B1" w:rsidRDefault="00C552B1" w:rsidP="001B6EFA">
      <w:pPr>
        <w:ind w:left="360"/>
      </w:pPr>
    </w:p>
    <w:p w:rsidR="00C552B1" w:rsidRDefault="00C552B1" w:rsidP="001B6EFA">
      <w:pPr>
        <w:ind w:left="360"/>
      </w:pPr>
      <w:r w:rsidRPr="006C2BC4">
        <w:rPr>
          <w:b/>
        </w:rPr>
        <w:t>Zawsze</w:t>
      </w:r>
      <w:r>
        <w:t xml:space="preserve"> przed zabiegiem należy zrobić </w:t>
      </w:r>
      <w:proofErr w:type="spellStart"/>
      <w:r>
        <w:t>angio</w:t>
      </w:r>
      <w:proofErr w:type="spellEnd"/>
      <w:r>
        <w:t xml:space="preserve"> CT</w:t>
      </w:r>
      <w:r w:rsidR="00E75034">
        <w:t xml:space="preserve"> lub </w:t>
      </w:r>
      <w:proofErr w:type="spellStart"/>
      <w:r w:rsidR="00E75034">
        <w:t>angio</w:t>
      </w:r>
      <w:proofErr w:type="spellEnd"/>
      <w:r w:rsidR="00E75034">
        <w:t xml:space="preserve"> MR</w:t>
      </w:r>
      <w:r>
        <w:t xml:space="preserve"> tętnic wewnątrzczaszkowych i </w:t>
      </w:r>
      <w:r w:rsidRPr="006C2BC4">
        <w:rPr>
          <w:b/>
        </w:rPr>
        <w:t>możliwie szyjnych</w:t>
      </w:r>
      <w:r w:rsidR="00563176">
        <w:t xml:space="preserve"> w celu lokalizacji skrzepliny, oceny patologii współistniejących i anatomii w celu ustalenia optymalnego podejścia.</w:t>
      </w:r>
    </w:p>
    <w:p w:rsidR="00C552B1" w:rsidRDefault="00C552B1" w:rsidP="001B6EFA">
      <w:pPr>
        <w:ind w:left="360"/>
      </w:pPr>
    </w:p>
    <w:p w:rsidR="00C552B1" w:rsidRDefault="003C15B4" w:rsidP="001B6EFA">
      <w:pPr>
        <w:ind w:left="360"/>
      </w:pPr>
      <w:r>
        <w:t>RM – tylko w przypadku niejasnej godziny zachorowania (DWI i FLAIR) – jeśli we FLAIR ognisko niedokrwienne jeszcze niewidoczne.</w:t>
      </w:r>
    </w:p>
    <w:p w:rsidR="00C552B1" w:rsidRDefault="00F51723" w:rsidP="001B6EFA">
      <w:pPr>
        <w:ind w:left="360"/>
      </w:pPr>
      <w:r>
        <w:rPr>
          <w:b/>
        </w:rPr>
        <w:lastRenderedPageBreak/>
        <w:t>Imię i nazwisko: …………………………………..……........  PESEL: ……………………………..</w:t>
      </w:r>
      <w:r>
        <w:rPr>
          <w:b/>
        </w:rPr>
        <w:br/>
      </w:r>
      <w:r w:rsidR="008901CA">
        <w:br/>
      </w:r>
      <w:r w:rsidR="00482780">
        <w:t xml:space="preserve">Jeśli pacjent przyjmuje nowe doustne antykoagulanty (bezpośrednie inhibitory trombiny, inhibitory czynnika </w:t>
      </w:r>
      <w:proofErr w:type="spellStart"/>
      <w:r w:rsidR="00482780">
        <w:t>Xa</w:t>
      </w:r>
      <w:proofErr w:type="spellEnd"/>
      <w:r w:rsidR="00F411B7">
        <w:t>)</w:t>
      </w:r>
      <w:r w:rsidR="00482780">
        <w:t xml:space="preserve">, to można natychmiast wykonać </w:t>
      </w:r>
      <w:proofErr w:type="spellStart"/>
      <w:r w:rsidR="00482780">
        <w:t>trombektomię</w:t>
      </w:r>
      <w:proofErr w:type="spellEnd"/>
      <w:r w:rsidR="00482780">
        <w:t xml:space="preserve"> </w:t>
      </w:r>
      <w:r w:rsidR="00F411B7">
        <w:t>jako zabieg ratujący życie.</w:t>
      </w:r>
    </w:p>
    <w:p w:rsidR="00F411B7" w:rsidRDefault="00F411B7" w:rsidP="001B6EFA">
      <w:pPr>
        <w:ind w:left="360"/>
      </w:pPr>
    </w:p>
    <w:p w:rsidR="00C552B1" w:rsidRDefault="00F411B7" w:rsidP="008901CA">
      <w:pPr>
        <w:ind w:left="360"/>
      </w:pPr>
      <w:r>
        <w:t xml:space="preserve">Przebyty uraz, oraz przebyta </w:t>
      </w:r>
      <w:r w:rsidR="004212BE">
        <w:t xml:space="preserve">operacja (w tym naczyniowa) nie są przeciwwskazaniem do </w:t>
      </w:r>
      <w:proofErr w:type="spellStart"/>
      <w:r w:rsidR="004212BE">
        <w:t>trombektomii</w:t>
      </w:r>
      <w:proofErr w:type="spellEnd"/>
      <w:r w:rsidR="004212BE">
        <w:t xml:space="preserve"> niezależnie od czasu wystąpienia.</w:t>
      </w:r>
    </w:p>
    <w:p w:rsidR="001E5EDA" w:rsidRPr="00470105" w:rsidRDefault="00E75034" w:rsidP="001E5EDA">
      <w:pPr>
        <w:shd w:val="clear" w:color="auto" w:fill="FFFFFF"/>
        <w:spacing w:before="533"/>
        <w:jc w:val="center"/>
        <w:rPr>
          <w:b/>
          <w:sz w:val="28"/>
          <w:szCs w:val="28"/>
        </w:rPr>
      </w:pPr>
      <w:r>
        <w:rPr>
          <w:b/>
        </w:rPr>
        <w:t>I</w:t>
      </w:r>
      <w:r w:rsidR="001E5EDA" w:rsidRPr="00580FE5">
        <w:rPr>
          <w:b/>
        </w:rPr>
        <w:t xml:space="preserve">nformacja dla pacjenta na temat leczenia udaru niedokrwiennego przy pomocy </w:t>
      </w:r>
      <w:proofErr w:type="spellStart"/>
      <w:r w:rsidR="00563176" w:rsidRPr="00470105">
        <w:rPr>
          <w:b/>
          <w:sz w:val="28"/>
          <w:szCs w:val="28"/>
        </w:rPr>
        <w:t>trombektomii</w:t>
      </w:r>
      <w:proofErr w:type="spellEnd"/>
      <w:r w:rsidR="00563176" w:rsidRPr="00470105">
        <w:rPr>
          <w:b/>
          <w:sz w:val="28"/>
          <w:szCs w:val="28"/>
        </w:rPr>
        <w:t xml:space="preserve"> mechanicznej</w:t>
      </w:r>
      <w:r w:rsidR="001E5EDA" w:rsidRPr="00470105">
        <w:rPr>
          <w:b/>
          <w:sz w:val="28"/>
          <w:szCs w:val="28"/>
        </w:rPr>
        <w:t>.</w:t>
      </w:r>
    </w:p>
    <w:p w:rsidR="001E5EDA" w:rsidRDefault="001E5EDA" w:rsidP="001E5EDA">
      <w:pPr>
        <w:shd w:val="clear" w:color="auto" w:fill="FFFFFF"/>
      </w:pPr>
      <w:r>
        <w:t xml:space="preserve">                 Udar niedokrwienny mózgu to nagła i zagrażająca życiu choroba spowodowana najczęściej skrzepliną w obrębie naczyń tętniczych doprowadzających krew do mózgu lub zatorem, który  powstaje w obrębie serca. Powoduje to blokowanie przepływu krwi doprowadzającej tlen do mózgu. Objawami udaru najczęściej są nagłe osłabienia kończyn – niedowład połowy ciała, zaburzenia mowy, zawroty głowy, utrata przytomności, zaburzenia widzenia. W początkowym okresie udaru nie można określić jego przebiegu , jak i</w:t>
      </w:r>
      <w:r w:rsidR="00563176">
        <w:t xml:space="preserve"> powikłań – dalszego narastania</w:t>
      </w:r>
      <w:r>
        <w:t>, czy też zmniejszenia objawów.</w:t>
      </w:r>
    </w:p>
    <w:p w:rsidR="001E5EDA" w:rsidRDefault="00563176" w:rsidP="001E5EDA">
      <w:pPr>
        <w:shd w:val="clear" w:color="auto" w:fill="FFFFFF"/>
      </w:pPr>
      <w:r>
        <w:t xml:space="preserve">                 Dowiedziono</w:t>
      </w:r>
      <w:r w:rsidR="001E5EDA">
        <w:t xml:space="preserve">, że </w:t>
      </w:r>
      <w:r>
        <w:t xml:space="preserve">mechaniczna </w:t>
      </w:r>
      <w:proofErr w:type="spellStart"/>
      <w:r>
        <w:t>trombektomia</w:t>
      </w:r>
      <w:proofErr w:type="spellEnd"/>
      <w:r>
        <w:t>, czyli usunięcie zakrzepu znacznie poprawia szansę na odzyskanie sprawności po udarze</w:t>
      </w:r>
      <w:r w:rsidR="001E5EDA">
        <w:t>.</w:t>
      </w:r>
    </w:p>
    <w:p w:rsidR="001E5EDA" w:rsidRDefault="001E5EDA" w:rsidP="001E5EDA">
      <w:pPr>
        <w:shd w:val="clear" w:color="auto" w:fill="FFFFFF"/>
      </w:pPr>
      <w:r>
        <w:t xml:space="preserve">                 W badaniach naukowych prowadzonych w USA oraz w Unii Europejskiej udowodniono, że </w:t>
      </w:r>
      <w:r w:rsidR="00563176">
        <w:t xml:space="preserve">mechaniczna </w:t>
      </w:r>
      <w:proofErr w:type="spellStart"/>
      <w:r w:rsidR="00563176">
        <w:t>trombektomia</w:t>
      </w:r>
      <w:proofErr w:type="spellEnd"/>
      <w:r>
        <w:t xml:space="preserve"> w ciągu </w:t>
      </w:r>
      <w:r w:rsidR="00BE03FC">
        <w:t xml:space="preserve">6 </w:t>
      </w:r>
      <w:r>
        <w:t xml:space="preserve"> pierwszych godzin od wystąpienia udaru zwiększa szansę poprawy stanu zdrowia pacjenta – w szczególności zmniejszenie późniejszego stopnia niesprawności. </w:t>
      </w:r>
      <w:r w:rsidR="00563176">
        <w:t>Metoda ta jest stosowana</w:t>
      </w:r>
      <w:r>
        <w:t xml:space="preserve"> obecnie w wielu krajach świata ( w tym USA, Kanadzie, Unii Europejskiej).</w:t>
      </w:r>
    </w:p>
    <w:p w:rsidR="001E5EDA" w:rsidRDefault="001E5EDA" w:rsidP="001E5EDA">
      <w:pPr>
        <w:shd w:val="clear" w:color="auto" w:fill="FFFFFF"/>
      </w:pPr>
      <w:r>
        <w:t xml:space="preserve">Ubocznym efektem </w:t>
      </w:r>
      <w:proofErr w:type="spellStart"/>
      <w:r w:rsidR="00563176">
        <w:t>trombektomii</w:t>
      </w:r>
      <w:proofErr w:type="spellEnd"/>
      <w:r w:rsidR="00563176">
        <w:t xml:space="preserve"> </w:t>
      </w:r>
      <w:r>
        <w:t xml:space="preserve">może być </w:t>
      </w:r>
      <w:proofErr w:type="spellStart"/>
      <w:r>
        <w:t>ukrwotocznienie</w:t>
      </w:r>
      <w:proofErr w:type="spellEnd"/>
      <w:r>
        <w:t xml:space="preserve"> ogniska niedokrwiennego mogące w niekorzystnym pr</w:t>
      </w:r>
      <w:r w:rsidR="00BE03FC">
        <w:t>zypadku pogorszyć stan pacjenta.</w:t>
      </w:r>
    </w:p>
    <w:p w:rsidR="001E5EDA" w:rsidRDefault="001E5EDA" w:rsidP="001E5EDA">
      <w:pPr>
        <w:shd w:val="clear" w:color="auto" w:fill="FFFFFF"/>
      </w:pPr>
    </w:p>
    <w:p w:rsidR="001E5EDA" w:rsidRPr="00580FE5" w:rsidRDefault="001E5EDA" w:rsidP="001E5EDA">
      <w:pPr>
        <w:shd w:val="clear" w:color="auto" w:fill="FFFFFF"/>
        <w:jc w:val="center"/>
        <w:rPr>
          <w:b/>
        </w:rPr>
      </w:pPr>
      <w:r w:rsidRPr="00580FE5">
        <w:rPr>
          <w:b/>
        </w:rPr>
        <w:t>Formularz świadomej zgody pacjenta</w:t>
      </w:r>
    </w:p>
    <w:p w:rsidR="001E5EDA" w:rsidRDefault="001E5EDA" w:rsidP="001E5EDA">
      <w:pPr>
        <w:shd w:val="clear" w:color="auto" w:fill="FFFFFF"/>
      </w:pPr>
    </w:p>
    <w:p w:rsidR="001E5EDA" w:rsidRDefault="001E5EDA" w:rsidP="001E5EDA">
      <w:pPr>
        <w:shd w:val="clear" w:color="auto" w:fill="FFFFFF"/>
      </w:pPr>
      <w:r>
        <w:t xml:space="preserve">Otrzymałem i zapoznałem się z informacją dla pacjenta dotyczącą leczenia udaru niedokrwiennego przy pomocy </w:t>
      </w:r>
      <w:r w:rsidR="00563176">
        <w:t xml:space="preserve">mechanicznej </w:t>
      </w:r>
      <w:proofErr w:type="spellStart"/>
      <w:r w:rsidR="00563176">
        <w:t>trombektomii</w:t>
      </w:r>
      <w:proofErr w:type="spellEnd"/>
      <w:r>
        <w:t>.</w:t>
      </w:r>
    </w:p>
    <w:p w:rsidR="001E5EDA" w:rsidRDefault="001E5EDA" w:rsidP="001E5EDA">
      <w:pPr>
        <w:shd w:val="clear" w:color="auto" w:fill="FFFFFF"/>
      </w:pPr>
      <w:r>
        <w:t>Miałem możliwość uzyskania dodatkowych wyjaśnień. Przedstawione mi zostały potencjalne korzyści zastosowanego leczenia oraz możliwe powikłania i związane z nim zagrożenia.</w:t>
      </w:r>
    </w:p>
    <w:p w:rsidR="001E5EDA" w:rsidRDefault="001E5EDA" w:rsidP="001E5EDA">
      <w:pPr>
        <w:shd w:val="clear" w:color="auto" w:fill="FFFFFF"/>
      </w:pPr>
      <w:r>
        <w:t>Wyrażam zgodę na przetwarzanie dan</w:t>
      </w:r>
      <w:r w:rsidR="00DE5349">
        <w:t>ych pacjenta oraz kontakt ze strony personelu sz</w:t>
      </w:r>
      <w:r w:rsidR="002847FC">
        <w:t>pitala w celu monitorowani stanu zdrowia po wypisie ze szpitala.</w:t>
      </w:r>
    </w:p>
    <w:p w:rsidR="001E5EDA" w:rsidRDefault="001E5EDA" w:rsidP="001E5EDA">
      <w:pPr>
        <w:shd w:val="clear" w:color="auto" w:fill="FFFFFF"/>
      </w:pPr>
    </w:p>
    <w:p w:rsidR="001E5EDA" w:rsidRPr="00580FE5" w:rsidRDefault="001E5EDA" w:rsidP="001E5EDA">
      <w:pPr>
        <w:shd w:val="clear" w:color="auto" w:fill="FFFFFF"/>
        <w:rPr>
          <w:sz w:val="28"/>
          <w:szCs w:val="28"/>
        </w:rPr>
      </w:pPr>
      <w:r w:rsidRPr="00580FE5">
        <w:rPr>
          <w:b/>
          <w:sz w:val="28"/>
          <w:szCs w:val="28"/>
          <w:u w:val="single"/>
        </w:rPr>
        <w:t>Wyrażam zgodę na opisane leczenie</w:t>
      </w:r>
    </w:p>
    <w:p w:rsidR="001E5EDA" w:rsidRPr="00B46D8F" w:rsidRDefault="001E5EDA" w:rsidP="001E5EDA">
      <w:pPr>
        <w:shd w:val="clear" w:color="auto" w:fill="FFFFFF"/>
        <w:rPr>
          <w:sz w:val="20"/>
          <w:szCs w:val="20"/>
        </w:rPr>
      </w:pPr>
      <w:r>
        <w:t xml:space="preserve">                                                                         </w:t>
      </w:r>
    </w:p>
    <w:p w:rsidR="001E5EDA" w:rsidRDefault="001E5EDA" w:rsidP="001E5EDA">
      <w:pPr>
        <w:shd w:val="clear" w:color="auto" w:fill="FFFFFF"/>
      </w:pPr>
      <w:r>
        <w:t xml:space="preserve">                                                                           Data…………………………………</w:t>
      </w:r>
    </w:p>
    <w:p w:rsidR="001E5EDA" w:rsidRDefault="001E5EDA" w:rsidP="001E5EDA">
      <w:pPr>
        <w:shd w:val="clear" w:color="auto" w:fill="FFFFFF"/>
      </w:pPr>
    </w:p>
    <w:p w:rsidR="001E5EDA" w:rsidRDefault="001E5EDA" w:rsidP="001E5EDA">
      <w:pPr>
        <w:shd w:val="clear" w:color="auto" w:fill="FFFFFF"/>
      </w:pPr>
      <w:r>
        <w:t>Imię i nazwisko pacjenta……………………………………………………………..</w:t>
      </w:r>
    </w:p>
    <w:p w:rsidR="001E5EDA" w:rsidRDefault="001E5EDA" w:rsidP="001E5EDA">
      <w:pPr>
        <w:shd w:val="clear" w:color="auto" w:fill="FFFFFF"/>
      </w:pPr>
    </w:p>
    <w:p w:rsidR="001E5EDA" w:rsidRDefault="001E5EDA" w:rsidP="001E5EDA">
      <w:pPr>
        <w:shd w:val="clear" w:color="auto" w:fill="FFFFFF"/>
      </w:pPr>
      <w:r>
        <w:t>Podpis pacjenta………………………………………………………………………</w:t>
      </w:r>
    </w:p>
    <w:p w:rsidR="001E5EDA" w:rsidRDefault="001E5EDA" w:rsidP="001E5EDA">
      <w:pPr>
        <w:shd w:val="clear" w:color="auto" w:fill="FFFFFF"/>
      </w:pPr>
    </w:p>
    <w:p w:rsidR="001E5EDA" w:rsidRDefault="001E5EDA" w:rsidP="001E5EDA">
      <w:pPr>
        <w:shd w:val="clear" w:color="auto" w:fill="FFFFFF"/>
      </w:pPr>
      <w:r>
        <w:t>Podpis członka rodziny ( w razie konieczności)……………………………………..</w:t>
      </w:r>
    </w:p>
    <w:p w:rsidR="001E5EDA" w:rsidRDefault="001E5EDA" w:rsidP="001E5EDA">
      <w:pPr>
        <w:shd w:val="clear" w:color="auto" w:fill="FFFFFF"/>
      </w:pPr>
    </w:p>
    <w:p w:rsidR="008901CA" w:rsidRPr="00580FE5" w:rsidRDefault="001E5EDA" w:rsidP="008901CA">
      <w:pPr>
        <w:shd w:val="clear" w:color="auto" w:fill="FFFFFF"/>
        <w:rPr>
          <w:sz w:val="28"/>
          <w:szCs w:val="28"/>
        </w:rPr>
      </w:pPr>
      <w:r>
        <w:t>Podpis i pieczątka lekarza…………………………………………………………….</w:t>
      </w:r>
      <w:r w:rsidR="008901CA">
        <w:br/>
      </w:r>
      <w:r w:rsidR="008901CA">
        <w:br/>
      </w:r>
      <w:r w:rsidR="005D5170">
        <w:br/>
      </w:r>
      <w:r w:rsidR="008901CA">
        <w:br/>
      </w:r>
      <w:r w:rsidR="008901CA">
        <w:rPr>
          <w:b/>
          <w:sz w:val="28"/>
          <w:szCs w:val="28"/>
          <w:u w:val="single"/>
        </w:rPr>
        <w:t>Nie wyrażam zgody</w:t>
      </w:r>
      <w:r w:rsidR="008901CA" w:rsidRPr="00580FE5">
        <w:rPr>
          <w:b/>
          <w:sz w:val="28"/>
          <w:szCs w:val="28"/>
          <w:u w:val="single"/>
        </w:rPr>
        <w:t xml:space="preserve"> na opisane leczenie</w:t>
      </w:r>
    </w:p>
    <w:p w:rsidR="001E5EDA" w:rsidRDefault="003A1BA1" w:rsidP="001E5EDA">
      <w:pPr>
        <w:shd w:val="clear" w:color="auto" w:fill="FFFFFF"/>
      </w:pPr>
      <w:r>
        <w:br/>
      </w:r>
      <w:r w:rsidR="008901CA">
        <w:br/>
      </w:r>
      <w:r w:rsidR="00302464">
        <w:t xml:space="preserve">Data i podpis </w:t>
      </w:r>
      <w:r w:rsidR="008901CA">
        <w:t>pacjenta</w:t>
      </w:r>
      <w:r w:rsidR="00302464">
        <w:t xml:space="preserve"> ……………………………………………………………………..</w:t>
      </w:r>
      <w:r w:rsidR="008901CA">
        <w:br/>
      </w:r>
      <w:r w:rsidR="008901CA">
        <w:br/>
      </w:r>
    </w:p>
    <w:p w:rsidR="00423DBC" w:rsidRPr="00765254" w:rsidRDefault="00660E64" w:rsidP="00423DBC">
      <w:r>
        <w:rPr>
          <w:b/>
        </w:rPr>
        <w:lastRenderedPageBreak/>
        <w:t>Imię i nazwisko: …………………………………..……........  PESEL: ……………………………..</w:t>
      </w:r>
      <w:r w:rsidR="008901CA">
        <w:br/>
      </w:r>
      <w:bookmarkStart w:id="0" w:name="_MON_1349243746"/>
      <w:bookmarkEnd w:id="0"/>
      <w:r w:rsidR="003A2AD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742.5pt">
            <v:imagedata r:id="rId9" o:title=""/>
          </v:shape>
        </w:pict>
      </w:r>
    </w:p>
    <w:sectPr w:rsidR="00423DBC" w:rsidRPr="00765254" w:rsidSect="00F51723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7EE" w:rsidRDefault="002F07EE" w:rsidP="00AE4830">
      <w:r>
        <w:separator/>
      </w:r>
    </w:p>
  </w:endnote>
  <w:endnote w:type="continuationSeparator" w:id="0">
    <w:p w:rsidR="002F07EE" w:rsidRDefault="002F07EE" w:rsidP="00AE4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7EE" w:rsidRDefault="002F07EE" w:rsidP="00AE4830">
      <w:r>
        <w:separator/>
      </w:r>
    </w:p>
  </w:footnote>
  <w:footnote w:type="continuationSeparator" w:id="0">
    <w:p w:rsidR="002F07EE" w:rsidRDefault="002F07EE" w:rsidP="00AE48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19E9"/>
    <w:multiLevelType w:val="singleLevel"/>
    <w:tmpl w:val="4EC2E2CC"/>
    <w:lvl w:ilvl="0">
      <w:start w:val="1"/>
      <w:numFmt w:val="upperRoman"/>
      <w:lvlText w:val="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">
    <w:nsid w:val="0CBA6015"/>
    <w:multiLevelType w:val="hybridMultilevel"/>
    <w:tmpl w:val="FB1AC3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72038"/>
    <w:multiLevelType w:val="singleLevel"/>
    <w:tmpl w:val="F164519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1EF71C50"/>
    <w:multiLevelType w:val="hybridMultilevel"/>
    <w:tmpl w:val="C02A8150"/>
    <w:lvl w:ilvl="0" w:tplc="608AE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FE6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00C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48F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F0B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EC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826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7AD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D6B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6C272D6"/>
    <w:multiLevelType w:val="hybridMultilevel"/>
    <w:tmpl w:val="1A884F96"/>
    <w:lvl w:ilvl="0" w:tplc="CE90E7A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097CA7"/>
    <w:multiLevelType w:val="singleLevel"/>
    <w:tmpl w:val="B6009A02"/>
    <w:lvl w:ilvl="0">
      <w:start w:val="1"/>
      <w:numFmt w:val="lowerLetter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">
    <w:nsid w:val="575475C3"/>
    <w:multiLevelType w:val="singleLevel"/>
    <w:tmpl w:val="F164519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75F9252A"/>
    <w:multiLevelType w:val="singleLevel"/>
    <w:tmpl w:val="09C63868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76A272A9"/>
    <w:multiLevelType w:val="hybridMultilevel"/>
    <w:tmpl w:val="8DDA724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254"/>
    <w:rsid w:val="00007D46"/>
    <w:rsid w:val="0001630D"/>
    <w:rsid w:val="00034D86"/>
    <w:rsid w:val="00065453"/>
    <w:rsid w:val="000C78B5"/>
    <w:rsid w:val="000D4547"/>
    <w:rsid w:val="000E0FE7"/>
    <w:rsid w:val="000E27DF"/>
    <w:rsid w:val="000E40C0"/>
    <w:rsid w:val="000F7350"/>
    <w:rsid w:val="0010391E"/>
    <w:rsid w:val="00104BD4"/>
    <w:rsid w:val="00134C31"/>
    <w:rsid w:val="001659DE"/>
    <w:rsid w:val="00166733"/>
    <w:rsid w:val="001A44B2"/>
    <w:rsid w:val="001A7C29"/>
    <w:rsid w:val="001B6EFA"/>
    <w:rsid w:val="001C128A"/>
    <w:rsid w:val="001C6A97"/>
    <w:rsid w:val="001E5EDA"/>
    <w:rsid w:val="001F4C8B"/>
    <w:rsid w:val="00204027"/>
    <w:rsid w:val="00226AB9"/>
    <w:rsid w:val="00233B23"/>
    <w:rsid w:val="002847FC"/>
    <w:rsid w:val="00287E6C"/>
    <w:rsid w:val="002A50E2"/>
    <w:rsid w:val="002B55CA"/>
    <w:rsid w:val="002D5D6C"/>
    <w:rsid w:val="002E26D4"/>
    <w:rsid w:val="002E3468"/>
    <w:rsid w:val="002F07EE"/>
    <w:rsid w:val="00302451"/>
    <w:rsid w:val="00302464"/>
    <w:rsid w:val="003108B5"/>
    <w:rsid w:val="00330D7F"/>
    <w:rsid w:val="00341162"/>
    <w:rsid w:val="00341B60"/>
    <w:rsid w:val="00350078"/>
    <w:rsid w:val="00353DAF"/>
    <w:rsid w:val="00383D07"/>
    <w:rsid w:val="00395036"/>
    <w:rsid w:val="003A1BA1"/>
    <w:rsid w:val="003A2ADA"/>
    <w:rsid w:val="003A5B57"/>
    <w:rsid w:val="003C15B4"/>
    <w:rsid w:val="003E2846"/>
    <w:rsid w:val="003F2100"/>
    <w:rsid w:val="004212BE"/>
    <w:rsid w:val="00423DBC"/>
    <w:rsid w:val="004422F9"/>
    <w:rsid w:val="00443323"/>
    <w:rsid w:val="00444743"/>
    <w:rsid w:val="00464756"/>
    <w:rsid w:val="00470105"/>
    <w:rsid w:val="00482780"/>
    <w:rsid w:val="0048703F"/>
    <w:rsid w:val="00517107"/>
    <w:rsid w:val="00521021"/>
    <w:rsid w:val="00537C99"/>
    <w:rsid w:val="005418BC"/>
    <w:rsid w:val="005427A6"/>
    <w:rsid w:val="00563176"/>
    <w:rsid w:val="005634CB"/>
    <w:rsid w:val="00565B67"/>
    <w:rsid w:val="00567B26"/>
    <w:rsid w:val="00580FE5"/>
    <w:rsid w:val="005A56BA"/>
    <w:rsid w:val="005C3D98"/>
    <w:rsid w:val="005D5170"/>
    <w:rsid w:val="005E7EFF"/>
    <w:rsid w:val="00612D42"/>
    <w:rsid w:val="00626748"/>
    <w:rsid w:val="00651D7A"/>
    <w:rsid w:val="00660E64"/>
    <w:rsid w:val="00677F60"/>
    <w:rsid w:val="00682D49"/>
    <w:rsid w:val="00697B60"/>
    <w:rsid w:val="006A3945"/>
    <w:rsid w:val="006A6829"/>
    <w:rsid w:val="006B5430"/>
    <w:rsid w:val="006C0811"/>
    <w:rsid w:val="006C2BC4"/>
    <w:rsid w:val="006E7740"/>
    <w:rsid w:val="006F3694"/>
    <w:rsid w:val="00713582"/>
    <w:rsid w:val="00742B56"/>
    <w:rsid w:val="00753927"/>
    <w:rsid w:val="00765254"/>
    <w:rsid w:val="007671C2"/>
    <w:rsid w:val="007D4AF5"/>
    <w:rsid w:val="007F68F1"/>
    <w:rsid w:val="008030AF"/>
    <w:rsid w:val="00882342"/>
    <w:rsid w:val="00883F59"/>
    <w:rsid w:val="008901CA"/>
    <w:rsid w:val="00895679"/>
    <w:rsid w:val="008974FE"/>
    <w:rsid w:val="008B5247"/>
    <w:rsid w:val="008C535D"/>
    <w:rsid w:val="008C7872"/>
    <w:rsid w:val="008D1AC7"/>
    <w:rsid w:val="008E08BE"/>
    <w:rsid w:val="00903DEC"/>
    <w:rsid w:val="00907906"/>
    <w:rsid w:val="00910674"/>
    <w:rsid w:val="00913F66"/>
    <w:rsid w:val="00924C32"/>
    <w:rsid w:val="00930919"/>
    <w:rsid w:val="009431F1"/>
    <w:rsid w:val="009B34F0"/>
    <w:rsid w:val="009D047A"/>
    <w:rsid w:val="009F1D8B"/>
    <w:rsid w:val="009F29A7"/>
    <w:rsid w:val="00A0640F"/>
    <w:rsid w:val="00A83B1C"/>
    <w:rsid w:val="00AC5AF6"/>
    <w:rsid w:val="00AE4830"/>
    <w:rsid w:val="00AE7A65"/>
    <w:rsid w:val="00AF20D3"/>
    <w:rsid w:val="00AF215C"/>
    <w:rsid w:val="00AF38E4"/>
    <w:rsid w:val="00B20C20"/>
    <w:rsid w:val="00B23D3C"/>
    <w:rsid w:val="00B46D8F"/>
    <w:rsid w:val="00B50643"/>
    <w:rsid w:val="00BE03FC"/>
    <w:rsid w:val="00C20755"/>
    <w:rsid w:val="00C25DFC"/>
    <w:rsid w:val="00C365D4"/>
    <w:rsid w:val="00C43C72"/>
    <w:rsid w:val="00C552B1"/>
    <w:rsid w:val="00C82D78"/>
    <w:rsid w:val="00C8529E"/>
    <w:rsid w:val="00C95D7F"/>
    <w:rsid w:val="00CC3EC1"/>
    <w:rsid w:val="00CE2807"/>
    <w:rsid w:val="00CF5EE5"/>
    <w:rsid w:val="00D000D2"/>
    <w:rsid w:val="00D14020"/>
    <w:rsid w:val="00D302C1"/>
    <w:rsid w:val="00D42ECE"/>
    <w:rsid w:val="00DA057C"/>
    <w:rsid w:val="00DA1265"/>
    <w:rsid w:val="00DA2496"/>
    <w:rsid w:val="00DB1E51"/>
    <w:rsid w:val="00DB257F"/>
    <w:rsid w:val="00DE5123"/>
    <w:rsid w:val="00DE5349"/>
    <w:rsid w:val="00E53C3E"/>
    <w:rsid w:val="00E625DD"/>
    <w:rsid w:val="00E67950"/>
    <w:rsid w:val="00E75034"/>
    <w:rsid w:val="00EB4375"/>
    <w:rsid w:val="00EC3FC4"/>
    <w:rsid w:val="00EC528D"/>
    <w:rsid w:val="00F1660E"/>
    <w:rsid w:val="00F40BDD"/>
    <w:rsid w:val="00F411B7"/>
    <w:rsid w:val="00F51723"/>
    <w:rsid w:val="00F97276"/>
    <w:rsid w:val="00FA189A"/>
    <w:rsid w:val="00FB240B"/>
    <w:rsid w:val="00FC7A25"/>
    <w:rsid w:val="00FE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8B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48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4830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AE48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4830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5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4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C0242-8078-40DA-9C7C-4BAD074F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842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LECZENIA TROMBOLITYCZNEGO (I</vt:lpstr>
    </vt:vector>
  </TitlesOfParts>
  <Company/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LECZENIA TROMBOLITYCZNEGO (I</dc:title>
  <dc:creator>Mycha Słoma</dc:creator>
  <cp:lastModifiedBy>MM</cp:lastModifiedBy>
  <cp:revision>3</cp:revision>
  <cp:lastPrinted>2020-03-18T13:21:00Z</cp:lastPrinted>
  <dcterms:created xsi:type="dcterms:W3CDTF">2026-03-27T10:11:00Z</dcterms:created>
  <dcterms:modified xsi:type="dcterms:W3CDTF">2026-03-27T10:30:00Z</dcterms:modified>
</cp:coreProperties>
</file>